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A7D2" w14:textId="77777777" w:rsidR="0022385D" w:rsidRDefault="00552487" w:rsidP="00C005AC">
      <w:pPr>
        <w:shd w:val="clear" w:color="auto" w:fill="FFFFFF"/>
        <w:spacing w:after="255" w:line="312" w:lineRule="atLeast"/>
        <w:jc w:val="center"/>
        <w:outlineLvl w:val="4"/>
        <w:rPr>
          <w:rFonts w:cs="Arial"/>
          <w:b/>
          <w:bCs/>
          <w:color w:val="313131"/>
        </w:rPr>
      </w:pPr>
      <w:r w:rsidRPr="00EF6EF0">
        <w:rPr>
          <w:rFonts w:cs="Arial"/>
          <w:b/>
          <w:bCs/>
          <w:color w:val="313131"/>
        </w:rPr>
        <w:t xml:space="preserve">La Concesión </w:t>
      </w:r>
      <w:r w:rsidR="00083C58">
        <w:rPr>
          <w:rFonts w:cs="Arial"/>
          <w:b/>
          <w:bCs/>
          <w:color w:val="313131"/>
        </w:rPr>
        <w:t xml:space="preserve">Transversal </w:t>
      </w:r>
      <w:r w:rsidRPr="00EF6EF0">
        <w:rPr>
          <w:rFonts w:cs="Arial"/>
          <w:b/>
          <w:bCs/>
          <w:color w:val="313131"/>
        </w:rPr>
        <w:t xml:space="preserve">del Sisga </w:t>
      </w:r>
      <w:r w:rsidR="00B84523" w:rsidRPr="00EF6EF0">
        <w:rPr>
          <w:rFonts w:cs="Arial"/>
          <w:b/>
          <w:bCs/>
          <w:color w:val="313131"/>
        </w:rPr>
        <w:t xml:space="preserve">S.A.S. </w:t>
      </w:r>
      <w:r w:rsidRPr="00EF6EF0">
        <w:rPr>
          <w:rFonts w:cs="Arial"/>
          <w:b/>
          <w:bCs/>
          <w:color w:val="313131"/>
        </w:rPr>
        <w:t xml:space="preserve">informa a los usuarios de la vía sobre los frentes de obra y restricciones viales que se tienen </w:t>
      </w:r>
      <w:r w:rsidR="00EB11CD" w:rsidRPr="00EF6EF0">
        <w:rPr>
          <w:rFonts w:cs="Arial"/>
          <w:b/>
          <w:bCs/>
          <w:color w:val="313131"/>
        </w:rPr>
        <w:t>programadas, los</w:t>
      </w:r>
      <w:r w:rsidRPr="00EF6EF0">
        <w:rPr>
          <w:rFonts w:cs="Arial"/>
          <w:b/>
          <w:bCs/>
          <w:color w:val="313131"/>
        </w:rPr>
        <w:t xml:space="preserve"> tiempos de viaje e información general para tener en cuenta sobre el estado de la vía.</w:t>
      </w:r>
    </w:p>
    <w:p w14:paraId="17B7021D" w14:textId="6D3D998B" w:rsidR="00552487" w:rsidRPr="002D6B00" w:rsidRDefault="00552487" w:rsidP="002D6B00">
      <w:pPr>
        <w:shd w:val="clear" w:color="auto" w:fill="FFFFFF"/>
        <w:spacing w:after="255" w:line="312" w:lineRule="atLeast"/>
        <w:jc w:val="center"/>
        <w:outlineLvl w:val="4"/>
        <w:rPr>
          <w:rFonts w:cs="Arial"/>
          <w:b/>
          <w:bCs/>
          <w:color w:val="313131"/>
        </w:rPr>
      </w:pPr>
      <w:r w:rsidRPr="00EF6EF0">
        <w:rPr>
          <w:rFonts w:cs="Arial"/>
          <w:color w:val="313131"/>
          <w:sz w:val="23"/>
          <w:szCs w:val="23"/>
        </w:rPr>
        <w:t>Para mayor información comunícate a la línea de atención al usuario  3209284913, al correo: </w:t>
      </w:r>
      <w:hyperlink r:id="rId8" w:history="1">
        <w:r w:rsidRPr="00EF6EF0">
          <w:rPr>
            <w:rStyle w:val="Hipervnculo"/>
            <w:rFonts w:cs="Arial"/>
            <w:b/>
            <w:sz w:val="23"/>
            <w:szCs w:val="23"/>
          </w:rPr>
          <w:t>atencionalusuario@concesiondelsisga.com.co</w:t>
        </w:r>
      </w:hyperlink>
      <w:r w:rsidRPr="00EF6EF0">
        <w:rPr>
          <w:rStyle w:val="Hipervnculo"/>
          <w:b/>
        </w:rPr>
        <w:t xml:space="preserve">  </w:t>
      </w:r>
      <w:r w:rsidRPr="00EF6EF0">
        <w:rPr>
          <w:rFonts w:cs="Arial"/>
          <w:color w:val="313131"/>
          <w:sz w:val="23"/>
          <w:szCs w:val="23"/>
        </w:rPr>
        <w:t>o encuentra toda la información en nuestro portal web: </w:t>
      </w:r>
      <w:hyperlink r:id="rId9" w:history="1">
        <w:r w:rsidRPr="00EF6EF0">
          <w:rPr>
            <w:rStyle w:val="Hipervnculo"/>
            <w:rFonts w:cs="Arial"/>
            <w:b/>
            <w:sz w:val="23"/>
            <w:szCs w:val="23"/>
          </w:rPr>
          <w:t>www.concesiondelsisga.com</w:t>
        </w:r>
      </w:hyperlink>
      <w:r w:rsidRPr="00EF6EF0">
        <w:rPr>
          <w:rStyle w:val="Hipervnculo"/>
          <w:b/>
        </w:rPr>
        <w:t>.co</w:t>
      </w:r>
      <w:bookmarkStart w:id="0" w:name="_GoBack"/>
      <w:bookmarkEnd w:id="0"/>
    </w:p>
    <w:p w14:paraId="2C644514" w14:textId="65491E12" w:rsidR="00D66841" w:rsidRDefault="00B84523" w:rsidP="00275187">
      <w:pPr>
        <w:rPr>
          <w:b/>
        </w:rPr>
      </w:pPr>
      <w:r w:rsidRPr="00EF6EF0">
        <w:rPr>
          <w:b/>
        </w:rPr>
        <w:t>UNIDAD FUNCIONAL 1 (SISGA -GUATEQUE)</w:t>
      </w:r>
    </w:p>
    <w:p w14:paraId="41138DF4" w14:textId="77777777" w:rsidR="00107F51" w:rsidRDefault="00107F51" w:rsidP="00275187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1498"/>
        <w:gridCol w:w="2180"/>
        <w:gridCol w:w="2022"/>
        <w:gridCol w:w="2442"/>
      </w:tblGrid>
      <w:tr w:rsidR="00107F51" w14:paraId="0C15B1F1" w14:textId="77777777" w:rsidTr="00107F51">
        <w:trPr>
          <w:jc w:val="center"/>
        </w:trPr>
        <w:tc>
          <w:tcPr>
            <w:tcW w:w="686" w:type="dxa"/>
            <w:shd w:val="clear" w:color="auto" w:fill="DEEAF6" w:themeFill="accent1" w:themeFillTint="33"/>
          </w:tcPr>
          <w:p w14:paraId="63883117" w14:textId="77777777" w:rsidR="00107F51" w:rsidRDefault="00107F51" w:rsidP="00107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</w:t>
            </w:r>
          </w:p>
        </w:tc>
        <w:tc>
          <w:tcPr>
            <w:tcW w:w="1498" w:type="dxa"/>
            <w:shd w:val="clear" w:color="auto" w:fill="DEEAF6" w:themeFill="accent1" w:themeFillTint="33"/>
          </w:tcPr>
          <w:p w14:paraId="7AD0209C" w14:textId="77777777" w:rsidR="00107F51" w:rsidRDefault="00107F51" w:rsidP="00107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FRENTES DE OBRA</w:t>
            </w:r>
          </w:p>
        </w:tc>
        <w:tc>
          <w:tcPr>
            <w:tcW w:w="2180" w:type="dxa"/>
            <w:shd w:val="clear" w:color="auto" w:fill="DEEAF6" w:themeFill="accent1" w:themeFillTint="33"/>
          </w:tcPr>
          <w:p w14:paraId="1D7FF809" w14:textId="77777777" w:rsidR="00107F51" w:rsidRDefault="00107F51" w:rsidP="00107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PASOS A UN CARRIL</w:t>
            </w:r>
          </w:p>
        </w:tc>
        <w:tc>
          <w:tcPr>
            <w:tcW w:w="2022" w:type="dxa"/>
            <w:shd w:val="clear" w:color="auto" w:fill="DEEAF6" w:themeFill="accent1" w:themeFillTint="33"/>
          </w:tcPr>
          <w:p w14:paraId="515B3262" w14:textId="77777777" w:rsidR="00107F51" w:rsidRDefault="00107F51" w:rsidP="00107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UBICACIÓN</w:t>
            </w:r>
          </w:p>
        </w:tc>
        <w:tc>
          <w:tcPr>
            <w:tcW w:w="2442" w:type="dxa"/>
            <w:shd w:val="clear" w:color="auto" w:fill="DEEAF6" w:themeFill="accent1" w:themeFillTint="33"/>
          </w:tcPr>
          <w:p w14:paraId="32A8AD86" w14:textId="77777777" w:rsidR="00107F51" w:rsidRDefault="00107F51" w:rsidP="00107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</w:tc>
      </w:tr>
      <w:tr w:rsidR="00107F51" w:rsidRPr="008205C3" w14:paraId="548E4BDC" w14:textId="77777777" w:rsidTr="00107F51">
        <w:trPr>
          <w:jc w:val="center"/>
        </w:trPr>
        <w:tc>
          <w:tcPr>
            <w:tcW w:w="686" w:type="dxa"/>
            <w:vMerge w:val="restart"/>
          </w:tcPr>
          <w:p w14:paraId="3758303C" w14:textId="77777777" w:rsidR="00107F51" w:rsidRDefault="00107F51" w:rsidP="00107F51">
            <w:pPr>
              <w:jc w:val="center"/>
              <w:rPr>
                <w:b/>
                <w:bCs/>
              </w:rPr>
            </w:pPr>
          </w:p>
          <w:p w14:paraId="4D3F44CA" w14:textId="77777777" w:rsidR="00107F51" w:rsidRDefault="00107F51" w:rsidP="00107F51">
            <w:pPr>
              <w:jc w:val="center"/>
              <w:rPr>
                <w:b/>
                <w:bCs/>
              </w:rPr>
            </w:pPr>
          </w:p>
          <w:p w14:paraId="0F3ECECE" w14:textId="77777777" w:rsidR="00107F51" w:rsidRDefault="00107F51" w:rsidP="00107F51">
            <w:pPr>
              <w:jc w:val="center"/>
              <w:rPr>
                <w:b/>
                <w:bCs/>
              </w:rPr>
            </w:pPr>
          </w:p>
          <w:p w14:paraId="77906B02" w14:textId="77777777" w:rsidR="00107F51" w:rsidRDefault="00107F51" w:rsidP="00107F51">
            <w:pPr>
              <w:jc w:val="center"/>
              <w:rPr>
                <w:b/>
                <w:bCs/>
              </w:rPr>
            </w:pPr>
          </w:p>
          <w:p w14:paraId="7A661213" w14:textId="77777777" w:rsidR="00107F51" w:rsidRDefault="00107F51" w:rsidP="00107F51">
            <w:pPr>
              <w:jc w:val="center"/>
              <w:rPr>
                <w:b/>
                <w:bCs/>
              </w:rPr>
            </w:pPr>
          </w:p>
          <w:p w14:paraId="38D067E7" w14:textId="77777777" w:rsidR="00107F51" w:rsidRDefault="00107F51" w:rsidP="00107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98" w:type="dxa"/>
            <w:vMerge w:val="restart"/>
          </w:tcPr>
          <w:p w14:paraId="2E2ECC48" w14:textId="77777777" w:rsidR="00107F51" w:rsidRDefault="00107F51" w:rsidP="00107F51">
            <w:pPr>
              <w:jc w:val="center"/>
            </w:pPr>
          </w:p>
          <w:p w14:paraId="545FA4F2" w14:textId="77777777" w:rsidR="00107F51" w:rsidRDefault="00107F51" w:rsidP="00107F51">
            <w:pPr>
              <w:jc w:val="center"/>
            </w:pPr>
          </w:p>
          <w:p w14:paraId="7447B9FE" w14:textId="77777777" w:rsidR="00107F51" w:rsidRDefault="00107F51" w:rsidP="00107F51">
            <w:pPr>
              <w:jc w:val="center"/>
            </w:pPr>
          </w:p>
          <w:p w14:paraId="7EB73C8E" w14:textId="77777777" w:rsidR="00107F51" w:rsidRDefault="00107F51" w:rsidP="00107F51">
            <w:pPr>
              <w:jc w:val="center"/>
            </w:pPr>
          </w:p>
          <w:p w14:paraId="569B1A62" w14:textId="77777777" w:rsidR="00107F51" w:rsidRDefault="00107F51" w:rsidP="00107F51">
            <w:pPr>
              <w:jc w:val="center"/>
            </w:pPr>
          </w:p>
          <w:p w14:paraId="174FF2C0" w14:textId="77777777" w:rsidR="00107F51" w:rsidRPr="005C497A" w:rsidRDefault="00107F51" w:rsidP="00107F51">
            <w:pPr>
              <w:jc w:val="center"/>
            </w:pPr>
            <w:r w:rsidRPr="005C497A">
              <w:t>16</w:t>
            </w:r>
          </w:p>
        </w:tc>
        <w:tc>
          <w:tcPr>
            <w:tcW w:w="2180" w:type="dxa"/>
            <w:vMerge w:val="restart"/>
          </w:tcPr>
          <w:p w14:paraId="71207EB9" w14:textId="77777777" w:rsidR="00107F51" w:rsidRDefault="00107F51" w:rsidP="00107F51">
            <w:pPr>
              <w:jc w:val="center"/>
            </w:pPr>
          </w:p>
          <w:p w14:paraId="06AA6A49" w14:textId="77777777" w:rsidR="00107F51" w:rsidRDefault="00107F51" w:rsidP="00107F51">
            <w:pPr>
              <w:jc w:val="center"/>
            </w:pPr>
          </w:p>
          <w:p w14:paraId="52BC155C" w14:textId="77777777" w:rsidR="00107F51" w:rsidRDefault="00107F51" w:rsidP="00107F51">
            <w:pPr>
              <w:jc w:val="center"/>
            </w:pPr>
          </w:p>
          <w:p w14:paraId="148C5606" w14:textId="77777777" w:rsidR="00107F51" w:rsidRDefault="00107F51" w:rsidP="00107F51">
            <w:pPr>
              <w:jc w:val="center"/>
            </w:pPr>
          </w:p>
          <w:p w14:paraId="66CCD15C" w14:textId="77777777" w:rsidR="00107F51" w:rsidRDefault="00107F51" w:rsidP="00107F51">
            <w:pPr>
              <w:jc w:val="center"/>
            </w:pPr>
          </w:p>
          <w:p w14:paraId="5A88A491" w14:textId="66C69B90" w:rsidR="00107F51" w:rsidRPr="005C497A" w:rsidRDefault="000764D0" w:rsidP="00107F51">
            <w:pPr>
              <w:jc w:val="center"/>
            </w:pPr>
            <w:r>
              <w:t>7</w:t>
            </w:r>
          </w:p>
        </w:tc>
        <w:tc>
          <w:tcPr>
            <w:tcW w:w="2022" w:type="dxa"/>
          </w:tcPr>
          <w:p w14:paraId="471E28F7" w14:textId="77777777" w:rsidR="00107F51" w:rsidRPr="008205C3" w:rsidRDefault="00107F51" w:rsidP="00107F51">
            <w:pPr>
              <w:jc w:val="center"/>
            </w:pPr>
            <w:r>
              <w:t>PR 23+800</w:t>
            </w:r>
          </w:p>
        </w:tc>
        <w:tc>
          <w:tcPr>
            <w:tcW w:w="2442" w:type="dxa"/>
          </w:tcPr>
          <w:p w14:paraId="6B1660D9" w14:textId="26399552" w:rsidR="00107F51" w:rsidRPr="008205C3" w:rsidRDefault="00107F51" w:rsidP="00107F51">
            <w:pPr>
              <w:jc w:val="center"/>
            </w:pPr>
            <w:r>
              <w:t>Muro de Gavión</w:t>
            </w:r>
          </w:p>
        </w:tc>
      </w:tr>
      <w:tr w:rsidR="00107F51" w:rsidRPr="008205C3" w14:paraId="0D41E58B" w14:textId="77777777" w:rsidTr="00107F51">
        <w:trPr>
          <w:jc w:val="center"/>
        </w:trPr>
        <w:tc>
          <w:tcPr>
            <w:tcW w:w="686" w:type="dxa"/>
            <w:vMerge/>
          </w:tcPr>
          <w:p w14:paraId="72010778" w14:textId="77777777" w:rsidR="00107F51" w:rsidRDefault="00107F51" w:rsidP="00107F51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14:paraId="2C886A8D" w14:textId="77777777" w:rsidR="00107F51" w:rsidRDefault="00107F51" w:rsidP="00107F51">
            <w:pPr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vMerge/>
          </w:tcPr>
          <w:p w14:paraId="086C62B1" w14:textId="77777777" w:rsidR="00107F51" w:rsidRDefault="00107F51" w:rsidP="00107F51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</w:tcPr>
          <w:p w14:paraId="4112CE02" w14:textId="77777777" w:rsidR="00107F51" w:rsidRPr="008205C3" w:rsidRDefault="00107F51" w:rsidP="00107F51">
            <w:pPr>
              <w:jc w:val="center"/>
            </w:pPr>
            <w:r>
              <w:t>PR 27+200</w:t>
            </w:r>
          </w:p>
        </w:tc>
        <w:tc>
          <w:tcPr>
            <w:tcW w:w="2442" w:type="dxa"/>
          </w:tcPr>
          <w:p w14:paraId="0975F4ED" w14:textId="77777777" w:rsidR="00107F51" w:rsidRPr="008205C3" w:rsidRDefault="00107F51" w:rsidP="00107F51">
            <w:pPr>
              <w:jc w:val="center"/>
            </w:pPr>
            <w:r>
              <w:t>Estación de Peaje Machetá</w:t>
            </w:r>
          </w:p>
        </w:tc>
      </w:tr>
      <w:tr w:rsidR="00107F51" w:rsidRPr="008205C3" w14:paraId="22CFBE25" w14:textId="77777777" w:rsidTr="00107F51">
        <w:trPr>
          <w:jc w:val="center"/>
        </w:trPr>
        <w:tc>
          <w:tcPr>
            <w:tcW w:w="686" w:type="dxa"/>
            <w:vMerge/>
          </w:tcPr>
          <w:p w14:paraId="340FB6E0" w14:textId="77777777" w:rsidR="00107F51" w:rsidRDefault="00107F51" w:rsidP="00107F51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14:paraId="59E77DC0" w14:textId="77777777" w:rsidR="00107F51" w:rsidRDefault="00107F51" w:rsidP="00107F51">
            <w:pPr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vMerge/>
          </w:tcPr>
          <w:p w14:paraId="20D00871" w14:textId="77777777" w:rsidR="00107F51" w:rsidRDefault="00107F51" w:rsidP="00107F51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</w:tcPr>
          <w:p w14:paraId="67E09AC9" w14:textId="77777777" w:rsidR="00107F51" w:rsidRPr="008205C3" w:rsidRDefault="00107F51" w:rsidP="00107F51">
            <w:pPr>
              <w:jc w:val="center"/>
            </w:pPr>
            <w:r>
              <w:t>PR 34+400</w:t>
            </w:r>
          </w:p>
        </w:tc>
        <w:tc>
          <w:tcPr>
            <w:tcW w:w="2442" w:type="dxa"/>
          </w:tcPr>
          <w:p w14:paraId="2E9EF2A7" w14:textId="77777777" w:rsidR="00107F51" w:rsidRPr="008205C3" w:rsidRDefault="00107F51" w:rsidP="00107F51">
            <w:pPr>
              <w:jc w:val="center"/>
            </w:pPr>
            <w:r>
              <w:t>Terraceo</w:t>
            </w:r>
          </w:p>
        </w:tc>
      </w:tr>
      <w:tr w:rsidR="00107F51" w:rsidRPr="008205C3" w14:paraId="5FD19574" w14:textId="77777777" w:rsidTr="00107F51">
        <w:trPr>
          <w:jc w:val="center"/>
        </w:trPr>
        <w:tc>
          <w:tcPr>
            <w:tcW w:w="686" w:type="dxa"/>
            <w:vMerge/>
          </w:tcPr>
          <w:p w14:paraId="16BE643D" w14:textId="77777777" w:rsidR="00107F51" w:rsidRDefault="00107F51" w:rsidP="00107F51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14:paraId="211846FD" w14:textId="77777777" w:rsidR="00107F51" w:rsidRDefault="00107F51" w:rsidP="00107F51">
            <w:pPr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vMerge/>
          </w:tcPr>
          <w:p w14:paraId="3B680EAF" w14:textId="77777777" w:rsidR="00107F51" w:rsidRDefault="00107F51" w:rsidP="00107F51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</w:tcPr>
          <w:p w14:paraId="220820F3" w14:textId="0A222FCD" w:rsidR="00107F51" w:rsidRPr="008205C3" w:rsidRDefault="00107F51" w:rsidP="00107F51">
            <w:pPr>
              <w:jc w:val="center"/>
            </w:pPr>
            <w:r>
              <w:t>PR 44+600</w:t>
            </w:r>
          </w:p>
        </w:tc>
        <w:tc>
          <w:tcPr>
            <w:tcW w:w="2442" w:type="dxa"/>
          </w:tcPr>
          <w:p w14:paraId="2CE4C7CC" w14:textId="77777777" w:rsidR="00107F51" w:rsidRPr="008205C3" w:rsidRDefault="00107F51" w:rsidP="00107F51">
            <w:pPr>
              <w:jc w:val="center"/>
            </w:pPr>
            <w:r>
              <w:t>Construcción de muro reforzado</w:t>
            </w:r>
          </w:p>
        </w:tc>
      </w:tr>
      <w:tr w:rsidR="00107F51" w:rsidRPr="008205C3" w14:paraId="32F6D0EF" w14:textId="77777777" w:rsidTr="00107F51">
        <w:trPr>
          <w:jc w:val="center"/>
        </w:trPr>
        <w:tc>
          <w:tcPr>
            <w:tcW w:w="686" w:type="dxa"/>
            <w:vMerge/>
          </w:tcPr>
          <w:p w14:paraId="065F73C3" w14:textId="77777777" w:rsidR="00107F51" w:rsidRDefault="00107F51" w:rsidP="00107F51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14:paraId="16E8B38B" w14:textId="77777777" w:rsidR="00107F51" w:rsidRDefault="00107F51" w:rsidP="00107F51">
            <w:pPr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vMerge/>
          </w:tcPr>
          <w:p w14:paraId="783C9BB5" w14:textId="77777777" w:rsidR="00107F51" w:rsidRDefault="00107F51" w:rsidP="00107F51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</w:tcPr>
          <w:p w14:paraId="482E6225" w14:textId="77777777" w:rsidR="00107F51" w:rsidRPr="008205C3" w:rsidRDefault="00107F51" w:rsidP="00107F51">
            <w:pPr>
              <w:jc w:val="center"/>
            </w:pPr>
            <w:r>
              <w:t>PR 45+170</w:t>
            </w:r>
          </w:p>
        </w:tc>
        <w:tc>
          <w:tcPr>
            <w:tcW w:w="2442" w:type="dxa"/>
          </w:tcPr>
          <w:p w14:paraId="3677F4CB" w14:textId="77777777" w:rsidR="00107F51" w:rsidRPr="008205C3" w:rsidRDefault="00107F51" w:rsidP="00107F51">
            <w:pPr>
              <w:jc w:val="center"/>
            </w:pPr>
            <w:r>
              <w:t>Construcción muro sobre pilotes</w:t>
            </w:r>
          </w:p>
        </w:tc>
      </w:tr>
      <w:tr w:rsidR="00107F51" w:rsidRPr="008205C3" w14:paraId="78FCC513" w14:textId="77777777" w:rsidTr="00107F51">
        <w:trPr>
          <w:jc w:val="center"/>
        </w:trPr>
        <w:tc>
          <w:tcPr>
            <w:tcW w:w="686" w:type="dxa"/>
            <w:vMerge/>
          </w:tcPr>
          <w:p w14:paraId="41BA3BB6" w14:textId="77777777" w:rsidR="00107F51" w:rsidRDefault="00107F51" w:rsidP="00107F51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14:paraId="20919B9F" w14:textId="77777777" w:rsidR="00107F51" w:rsidRDefault="00107F51" w:rsidP="00107F51">
            <w:pPr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vMerge/>
          </w:tcPr>
          <w:p w14:paraId="0D0BE8D3" w14:textId="77777777" w:rsidR="00107F51" w:rsidRDefault="00107F51" w:rsidP="00107F51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</w:tcPr>
          <w:p w14:paraId="1CEF93C3" w14:textId="77777777" w:rsidR="00107F51" w:rsidRPr="008205C3" w:rsidRDefault="00107F51" w:rsidP="00107F51">
            <w:pPr>
              <w:jc w:val="center"/>
            </w:pPr>
            <w:r>
              <w:t>PR 0+700</w:t>
            </w:r>
          </w:p>
        </w:tc>
        <w:tc>
          <w:tcPr>
            <w:tcW w:w="2442" w:type="dxa"/>
          </w:tcPr>
          <w:p w14:paraId="2E0460A7" w14:textId="77777777" w:rsidR="00107F51" w:rsidRPr="008205C3" w:rsidRDefault="00107F51" w:rsidP="00107F51">
            <w:pPr>
              <w:jc w:val="center"/>
            </w:pPr>
            <w:r>
              <w:t>Construcción pozos paso urbano Guateque</w:t>
            </w:r>
          </w:p>
        </w:tc>
      </w:tr>
      <w:tr w:rsidR="00107F51" w:rsidRPr="008205C3" w14:paraId="4F0815BB" w14:textId="77777777" w:rsidTr="00107F51">
        <w:trPr>
          <w:jc w:val="center"/>
        </w:trPr>
        <w:tc>
          <w:tcPr>
            <w:tcW w:w="686" w:type="dxa"/>
            <w:vMerge/>
          </w:tcPr>
          <w:p w14:paraId="14216503" w14:textId="77777777" w:rsidR="00107F51" w:rsidRDefault="00107F51" w:rsidP="00107F51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14:paraId="602CE859" w14:textId="77777777" w:rsidR="00107F51" w:rsidRDefault="00107F51" w:rsidP="00107F51">
            <w:pPr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vMerge/>
          </w:tcPr>
          <w:p w14:paraId="35DA8A61" w14:textId="77777777" w:rsidR="00107F51" w:rsidRDefault="00107F51" w:rsidP="00107F51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</w:tcPr>
          <w:p w14:paraId="1BFB823C" w14:textId="77777777" w:rsidR="00107F51" w:rsidRPr="008205C3" w:rsidRDefault="00107F51" w:rsidP="00107F51">
            <w:pPr>
              <w:jc w:val="center"/>
            </w:pPr>
            <w:r>
              <w:t>PR1+600</w:t>
            </w:r>
          </w:p>
        </w:tc>
        <w:tc>
          <w:tcPr>
            <w:tcW w:w="2442" w:type="dxa"/>
          </w:tcPr>
          <w:p w14:paraId="1ABFE6DB" w14:textId="77777777" w:rsidR="00107F51" w:rsidRPr="008205C3" w:rsidRDefault="00107F51" w:rsidP="00107F51">
            <w:pPr>
              <w:jc w:val="center"/>
            </w:pPr>
            <w:r>
              <w:t>Mejoramiento de estructura</w:t>
            </w:r>
          </w:p>
        </w:tc>
      </w:tr>
      <w:tr w:rsidR="00107F51" w:rsidRPr="004318B5" w14:paraId="145FA5CF" w14:textId="77777777" w:rsidTr="00107F51">
        <w:trPr>
          <w:jc w:val="center"/>
        </w:trPr>
        <w:tc>
          <w:tcPr>
            <w:tcW w:w="8828" w:type="dxa"/>
            <w:gridSpan w:val="5"/>
            <w:shd w:val="clear" w:color="auto" w:fill="DEEAF6" w:themeFill="accent1" w:themeFillTint="33"/>
          </w:tcPr>
          <w:p w14:paraId="572DD560" w14:textId="0D60AF26" w:rsidR="00107F51" w:rsidRPr="004318B5" w:rsidRDefault="00107F51" w:rsidP="009B6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TIEMPO DE VIAJE: 1:</w:t>
            </w:r>
            <w:r w:rsidR="000764D0">
              <w:rPr>
                <w:b/>
                <w:bCs/>
              </w:rPr>
              <w:t>2</w:t>
            </w:r>
            <w:r>
              <w:rPr>
                <w:b/>
                <w:bCs/>
              </w:rPr>
              <w:t>0 HORA</w:t>
            </w:r>
          </w:p>
        </w:tc>
      </w:tr>
    </w:tbl>
    <w:p w14:paraId="20F66B0F" w14:textId="24D44E75" w:rsidR="00407D28" w:rsidRDefault="00407D28" w:rsidP="00275187">
      <w:pPr>
        <w:rPr>
          <w:b/>
        </w:rPr>
      </w:pPr>
    </w:p>
    <w:p w14:paraId="5F27B6BF" w14:textId="2DBE72A2" w:rsidR="000B7DB0" w:rsidRDefault="000B7DB0" w:rsidP="000B7DB0">
      <w:pPr>
        <w:rPr>
          <w:b/>
        </w:rPr>
      </w:pPr>
      <w:r w:rsidRPr="00EF6EF0">
        <w:rPr>
          <w:b/>
        </w:rPr>
        <w:t xml:space="preserve">UNIDAD FUNCIONAL </w:t>
      </w:r>
      <w:r>
        <w:rPr>
          <w:b/>
        </w:rPr>
        <w:t>2</w:t>
      </w:r>
      <w:r w:rsidRPr="00EF6EF0">
        <w:rPr>
          <w:b/>
        </w:rPr>
        <w:t xml:space="preserve"> (</w:t>
      </w:r>
      <w:r>
        <w:rPr>
          <w:b/>
        </w:rPr>
        <w:t>GUATEQUE</w:t>
      </w:r>
      <w:r w:rsidRPr="00EF6EF0">
        <w:rPr>
          <w:b/>
        </w:rPr>
        <w:t xml:space="preserve">- </w:t>
      </w:r>
      <w:r>
        <w:rPr>
          <w:b/>
        </w:rPr>
        <w:t>MACANAL</w:t>
      </w:r>
      <w:r w:rsidRPr="00EF6EF0">
        <w:rPr>
          <w:b/>
        </w:rPr>
        <w:t>)</w:t>
      </w:r>
    </w:p>
    <w:p w14:paraId="7E4087EA" w14:textId="77777777" w:rsidR="008A5DC4" w:rsidRPr="00EF6EF0" w:rsidRDefault="008A5DC4" w:rsidP="000B7DB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1498"/>
        <w:gridCol w:w="2180"/>
        <w:gridCol w:w="2022"/>
        <w:gridCol w:w="2442"/>
      </w:tblGrid>
      <w:tr w:rsidR="00107F51" w14:paraId="2692771E" w14:textId="77777777" w:rsidTr="00107F51">
        <w:trPr>
          <w:jc w:val="center"/>
        </w:trPr>
        <w:tc>
          <w:tcPr>
            <w:tcW w:w="686" w:type="dxa"/>
            <w:shd w:val="clear" w:color="auto" w:fill="DEEAF6" w:themeFill="accent1" w:themeFillTint="33"/>
          </w:tcPr>
          <w:p w14:paraId="2A476181" w14:textId="77777777" w:rsidR="00107F51" w:rsidRDefault="00107F51" w:rsidP="009B6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</w:t>
            </w:r>
          </w:p>
        </w:tc>
        <w:tc>
          <w:tcPr>
            <w:tcW w:w="1498" w:type="dxa"/>
            <w:shd w:val="clear" w:color="auto" w:fill="DEEAF6" w:themeFill="accent1" w:themeFillTint="33"/>
          </w:tcPr>
          <w:p w14:paraId="0F744E69" w14:textId="77777777" w:rsidR="00107F51" w:rsidRDefault="00107F51" w:rsidP="009B6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FRENTES DE OBRA</w:t>
            </w:r>
          </w:p>
        </w:tc>
        <w:tc>
          <w:tcPr>
            <w:tcW w:w="2180" w:type="dxa"/>
            <w:shd w:val="clear" w:color="auto" w:fill="DEEAF6" w:themeFill="accent1" w:themeFillTint="33"/>
          </w:tcPr>
          <w:p w14:paraId="7BF0BCA0" w14:textId="77777777" w:rsidR="00107F51" w:rsidRDefault="00107F51" w:rsidP="009B6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PASOS A UN CARRIL</w:t>
            </w:r>
          </w:p>
        </w:tc>
        <w:tc>
          <w:tcPr>
            <w:tcW w:w="2022" w:type="dxa"/>
            <w:shd w:val="clear" w:color="auto" w:fill="DEEAF6" w:themeFill="accent1" w:themeFillTint="33"/>
          </w:tcPr>
          <w:p w14:paraId="5D8145F4" w14:textId="77777777" w:rsidR="00107F51" w:rsidRDefault="00107F51" w:rsidP="009B6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UBICACIÓN</w:t>
            </w:r>
          </w:p>
        </w:tc>
        <w:tc>
          <w:tcPr>
            <w:tcW w:w="2442" w:type="dxa"/>
            <w:shd w:val="clear" w:color="auto" w:fill="DEEAF6" w:themeFill="accent1" w:themeFillTint="33"/>
          </w:tcPr>
          <w:p w14:paraId="436576FC" w14:textId="77777777" w:rsidR="00107F51" w:rsidRDefault="00107F51" w:rsidP="009B6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</w:tc>
      </w:tr>
      <w:tr w:rsidR="00107F51" w14:paraId="0B31BC30" w14:textId="77777777" w:rsidTr="00107F51">
        <w:trPr>
          <w:jc w:val="center"/>
        </w:trPr>
        <w:tc>
          <w:tcPr>
            <w:tcW w:w="686" w:type="dxa"/>
            <w:vMerge w:val="restart"/>
          </w:tcPr>
          <w:p w14:paraId="5BF07E02" w14:textId="77777777" w:rsidR="00107F51" w:rsidRPr="00A561C9" w:rsidRDefault="00107F51" w:rsidP="009B6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98" w:type="dxa"/>
            <w:vMerge w:val="restart"/>
          </w:tcPr>
          <w:p w14:paraId="341EF0D6" w14:textId="77777777" w:rsidR="00107F51" w:rsidRPr="00A561C9" w:rsidRDefault="00107F51" w:rsidP="009B6A85">
            <w:pPr>
              <w:jc w:val="center"/>
            </w:pPr>
            <w:r w:rsidRPr="00A561C9">
              <w:t>14</w:t>
            </w:r>
          </w:p>
        </w:tc>
        <w:tc>
          <w:tcPr>
            <w:tcW w:w="2180" w:type="dxa"/>
            <w:vMerge w:val="restart"/>
          </w:tcPr>
          <w:p w14:paraId="220A20FA" w14:textId="77777777" w:rsidR="00107F51" w:rsidRPr="00A561C9" w:rsidRDefault="00107F51" w:rsidP="009B6A85">
            <w:pPr>
              <w:jc w:val="center"/>
            </w:pPr>
            <w:r>
              <w:t>3</w:t>
            </w:r>
          </w:p>
        </w:tc>
        <w:tc>
          <w:tcPr>
            <w:tcW w:w="2022" w:type="dxa"/>
          </w:tcPr>
          <w:p w14:paraId="799FEB7C" w14:textId="77777777" w:rsidR="00107F51" w:rsidRDefault="00107F51" w:rsidP="009B6A85">
            <w:pPr>
              <w:jc w:val="center"/>
            </w:pPr>
            <w:r>
              <w:t>PR5+600 al PR6+800</w:t>
            </w:r>
          </w:p>
        </w:tc>
        <w:tc>
          <w:tcPr>
            <w:tcW w:w="2442" w:type="dxa"/>
          </w:tcPr>
          <w:p w14:paraId="0719FDFE" w14:textId="77777777" w:rsidR="00107F51" w:rsidRDefault="00107F51" w:rsidP="009B6A85">
            <w:pPr>
              <w:jc w:val="center"/>
            </w:pPr>
            <w:r>
              <w:t>Colocación de Asfalto y nivelación base granular</w:t>
            </w:r>
          </w:p>
        </w:tc>
      </w:tr>
      <w:tr w:rsidR="00107F51" w14:paraId="6A7B86D0" w14:textId="77777777" w:rsidTr="00107F51">
        <w:trPr>
          <w:jc w:val="center"/>
        </w:trPr>
        <w:tc>
          <w:tcPr>
            <w:tcW w:w="686" w:type="dxa"/>
            <w:vMerge/>
          </w:tcPr>
          <w:p w14:paraId="0E0D38C9" w14:textId="77777777" w:rsidR="00107F51" w:rsidRDefault="00107F51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14:paraId="2C48251A" w14:textId="77777777" w:rsidR="00107F51" w:rsidRPr="00A561C9" w:rsidRDefault="00107F51" w:rsidP="009B6A85">
            <w:pPr>
              <w:jc w:val="center"/>
            </w:pPr>
          </w:p>
        </w:tc>
        <w:tc>
          <w:tcPr>
            <w:tcW w:w="2180" w:type="dxa"/>
            <w:vMerge/>
          </w:tcPr>
          <w:p w14:paraId="66C4251E" w14:textId="77777777" w:rsidR="00107F51" w:rsidRDefault="00107F51" w:rsidP="009B6A85">
            <w:pPr>
              <w:jc w:val="center"/>
            </w:pPr>
          </w:p>
        </w:tc>
        <w:tc>
          <w:tcPr>
            <w:tcW w:w="2022" w:type="dxa"/>
          </w:tcPr>
          <w:p w14:paraId="0DD0E577" w14:textId="77777777" w:rsidR="00107F51" w:rsidRDefault="00107F51" w:rsidP="009B6A85">
            <w:pPr>
              <w:jc w:val="center"/>
            </w:pPr>
            <w:r>
              <w:t>PR14+368</w:t>
            </w:r>
          </w:p>
        </w:tc>
        <w:tc>
          <w:tcPr>
            <w:tcW w:w="2442" w:type="dxa"/>
          </w:tcPr>
          <w:p w14:paraId="21FFB97C" w14:textId="77777777" w:rsidR="00107F51" w:rsidRDefault="00107F51" w:rsidP="009B6A85">
            <w:pPr>
              <w:jc w:val="center"/>
            </w:pPr>
            <w:r>
              <w:t>Construcción cuneta Túnel Pozo Azul</w:t>
            </w:r>
          </w:p>
        </w:tc>
      </w:tr>
      <w:tr w:rsidR="00107F51" w:rsidRPr="008205C3" w14:paraId="048A3DA3" w14:textId="77777777" w:rsidTr="00107F51">
        <w:trPr>
          <w:jc w:val="center"/>
        </w:trPr>
        <w:tc>
          <w:tcPr>
            <w:tcW w:w="686" w:type="dxa"/>
            <w:vMerge/>
          </w:tcPr>
          <w:p w14:paraId="1FEFBF51" w14:textId="77777777" w:rsidR="00107F51" w:rsidRDefault="00107F51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14:paraId="4B8B5387" w14:textId="77777777" w:rsidR="00107F51" w:rsidRDefault="00107F51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vMerge/>
          </w:tcPr>
          <w:p w14:paraId="3B10385C" w14:textId="77777777" w:rsidR="00107F51" w:rsidRDefault="00107F51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</w:tcPr>
          <w:p w14:paraId="784F04D9" w14:textId="77777777" w:rsidR="00107F51" w:rsidRPr="008205C3" w:rsidRDefault="00107F51" w:rsidP="009B6A85">
            <w:pPr>
              <w:jc w:val="center"/>
            </w:pPr>
            <w:r>
              <w:t>PR24+600</w:t>
            </w:r>
          </w:p>
        </w:tc>
        <w:tc>
          <w:tcPr>
            <w:tcW w:w="2442" w:type="dxa"/>
          </w:tcPr>
          <w:p w14:paraId="0A79FA76" w14:textId="77777777" w:rsidR="00107F51" w:rsidRPr="008205C3" w:rsidRDefault="00107F51" w:rsidP="009B6A85">
            <w:pPr>
              <w:jc w:val="center"/>
            </w:pPr>
            <w:r>
              <w:t xml:space="preserve">Construcción Box </w:t>
            </w:r>
            <w:proofErr w:type="spellStart"/>
            <w:r>
              <w:t>culvert</w:t>
            </w:r>
            <w:proofErr w:type="spellEnd"/>
          </w:p>
        </w:tc>
      </w:tr>
      <w:tr w:rsidR="00107F51" w:rsidRPr="004318B5" w14:paraId="1EBFE86A" w14:textId="77777777" w:rsidTr="00107F51">
        <w:trPr>
          <w:jc w:val="center"/>
        </w:trPr>
        <w:tc>
          <w:tcPr>
            <w:tcW w:w="8828" w:type="dxa"/>
            <w:gridSpan w:val="5"/>
            <w:shd w:val="clear" w:color="auto" w:fill="DEEAF6" w:themeFill="accent1" w:themeFillTint="33"/>
          </w:tcPr>
          <w:p w14:paraId="466B559B" w14:textId="77777777" w:rsidR="00107F51" w:rsidRPr="004318B5" w:rsidRDefault="00107F51" w:rsidP="009B6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TIEMPO DE VIAJE: 2:00 HORA</w:t>
            </w:r>
          </w:p>
        </w:tc>
      </w:tr>
    </w:tbl>
    <w:p w14:paraId="23133E42" w14:textId="77777777" w:rsidR="007C4A70" w:rsidRDefault="007C4A70" w:rsidP="00275187">
      <w:pPr>
        <w:rPr>
          <w:b/>
        </w:rPr>
      </w:pPr>
    </w:p>
    <w:p w14:paraId="6506AD9A" w14:textId="34483295" w:rsidR="00552487" w:rsidRDefault="00B84523" w:rsidP="00275187">
      <w:pPr>
        <w:rPr>
          <w:b/>
        </w:rPr>
      </w:pPr>
      <w:r w:rsidRPr="00EF6EF0">
        <w:rPr>
          <w:b/>
        </w:rPr>
        <w:t xml:space="preserve">UNIDAD FUNCIONAL </w:t>
      </w:r>
      <w:r w:rsidR="004525A6" w:rsidRPr="00EF6EF0">
        <w:rPr>
          <w:b/>
        </w:rPr>
        <w:t xml:space="preserve">3 </w:t>
      </w:r>
      <w:r w:rsidRPr="00EF6EF0">
        <w:rPr>
          <w:b/>
        </w:rPr>
        <w:t>(MACANAL- SANTA MARÍA)</w:t>
      </w:r>
    </w:p>
    <w:p w14:paraId="50C95858" w14:textId="77777777" w:rsidR="007C4A70" w:rsidRPr="00EF6EF0" w:rsidRDefault="007C4A70" w:rsidP="00275187"/>
    <w:tbl>
      <w:tblPr>
        <w:tblStyle w:val="Tablaconcuadrcul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86"/>
        <w:gridCol w:w="1498"/>
        <w:gridCol w:w="2180"/>
        <w:gridCol w:w="2022"/>
        <w:gridCol w:w="2442"/>
      </w:tblGrid>
      <w:tr w:rsidR="00107F51" w14:paraId="245B6E99" w14:textId="77777777" w:rsidTr="00107F51">
        <w:trPr>
          <w:jc w:val="center"/>
        </w:trPr>
        <w:tc>
          <w:tcPr>
            <w:tcW w:w="686" w:type="dxa"/>
            <w:shd w:val="clear" w:color="auto" w:fill="DEEAF6" w:themeFill="accent1" w:themeFillTint="33"/>
          </w:tcPr>
          <w:p w14:paraId="6A1D5C44" w14:textId="77777777" w:rsidR="00107F51" w:rsidRDefault="00107F51" w:rsidP="009B6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</w:t>
            </w:r>
          </w:p>
        </w:tc>
        <w:tc>
          <w:tcPr>
            <w:tcW w:w="1498" w:type="dxa"/>
            <w:shd w:val="clear" w:color="auto" w:fill="DEEAF6" w:themeFill="accent1" w:themeFillTint="33"/>
          </w:tcPr>
          <w:p w14:paraId="03699857" w14:textId="77777777" w:rsidR="00107F51" w:rsidRDefault="00107F51" w:rsidP="009B6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FRENTES DE OBRA</w:t>
            </w:r>
          </w:p>
        </w:tc>
        <w:tc>
          <w:tcPr>
            <w:tcW w:w="2180" w:type="dxa"/>
            <w:shd w:val="clear" w:color="auto" w:fill="DEEAF6" w:themeFill="accent1" w:themeFillTint="33"/>
          </w:tcPr>
          <w:p w14:paraId="0505E9D9" w14:textId="77777777" w:rsidR="00107F51" w:rsidRDefault="00107F51" w:rsidP="009B6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PASOS A UN CARRIL</w:t>
            </w:r>
          </w:p>
        </w:tc>
        <w:tc>
          <w:tcPr>
            <w:tcW w:w="2022" w:type="dxa"/>
            <w:shd w:val="clear" w:color="auto" w:fill="DEEAF6" w:themeFill="accent1" w:themeFillTint="33"/>
          </w:tcPr>
          <w:p w14:paraId="4EE8CBB3" w14:textId="77777777" w:rsidR="00107F51" w:rsidRDefault="00107F51" w:rsidP="009B6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UBICACIÓN</w:t>
            </w:r>
          </w:p>
        </w:tc>
        <w:tc>
          <w:tcPr>
            <w:tcW w:w="2442" w:type="dxa"/>
            <w:shd w:val="clear" w:color="auto" w:fill="DEEAF6" w:themeFill="accent1" w:themeFillTint="33"/>
          </w:tcPr>
          <w:p w14:paraId="53DB6FC3" w14:textId="77777777" w:rsidR="00107F51" w:rsidRDefault="00107F51" w:rsidP="009B6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</w:tc>
      </w:tr>
      <w:tr w:rsidR="00107F51" w14:paraId="2D6E685C" w14:textId="77777777" w:rsidTr="00107F51">
        <w:trPr>
          <w:jc w:val="center"/>
        </w:trPr>
        <w:tc>
          <w:tcPr>
            <w:tcW w:w="686" w:type="dxa"/>
            <w:vMerge w:val="restart"/>
            <w:shd w:val="clear" w:color="auto" w:fill="FFFFFF" w:themeFill="background1"/>
          </w:tcPr>
          <w:p w14:paraId="62AEA67E" w14:textId="77777777" w:rsidR="00107F51" w:rsidRPr="00A561C9" w:rsidRDefault="00107F51" w:rsidP="009B6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98" w:type="dxa"/>
            <w:vMerge w:val="restart"/>
            <w:shd w:val="clear" w:color="auto" w:fill="FFFFFF" w:themeFill="background1"/>
          </w:tcPr>
          <w:p w14:paraId="6136117A" w14:textId="77777777" w:rsidR="00107F51" w:rsidRPr="00A561C9" w:rsidRDefault="00107F51" w:rsidP="009B6A85">
            <w:pPr>
              <w:jc w:val="center"/>
            </w:pPr>
            <w:r>
              <w:t>8</w:t>
            </w:r>
          </w:p>
        </w:tc>
        <w:tc>
          <w:tcPr>
            <w:tcW w:w="2180" w:type="dxa"/>
            <w:vMerge w:val="restart"/>
            <w:shd w:val="clear" w:color="auto" w:fill="FFFFFF" w:themeFill="background1"/>
          </w:tcPr>
          <w:p w14:paraId="72497020" w14:textId="77777777" w:rsidR="00107F51" w:rsidRPr="00A561C9" w:rsidRDefault="00107F51" w:rsidP="009B6A85">
            <w:pPr>
              <w:jc w:val="center"/>
            </w:pPr>
            <w:r>
              <w:t>4</w:t>
            </w:r>
          </w:p>
        </w:tc>
        <w:tc>
          <w:tcPr>
            <w:tcW w:w="2022" w:type="dxa"/>
            <w:shd w:val="clear" w:color="auto" w:fill="FFFFFF" w:themeFill="background1"/>
          </w:tcPr>
          <w:p w14:paraId="065F70AB" w14:textId="77777777" w:rsidR="00107F51" w:rsidRDefault="00107F51" w:rsidP="009B6A85">
            <w:pPr>
              <w:jc w:val="center"/>
            </w:pPr>
            <w:r>
              <w:t>PR30+237</w:t>
            </w:r>
          </w:p>
        </w:tc>
        <w:tc>
          <w:tcPr>
            <w:tcW w:w="2442" w:type="dxa"/>
            <w:shd w:val="clear" w:color="auto" w:fill="FFFFFF" w:themeFill="background1"/>
          </w:tcPr>
          <w:p w14:paraId="1671F91C" w14:textId="77777777" w:rsidR="00107F51" w:rsidRDefault="00107F51" w:rsidP="009B6A85">
            <w:pPr>
              <w:jc w:val="center"/>
            </w:pPr>
            <w:r>
              <w:t>Colocación asfalto</w:t>
            </w:r>
          </w:p>
        </w:tc>
      </w:tr>
      <w:tr w:rsidR="00107F51" w:rsidRPr="008205C3" w14:paraId="21541EB9" w14:textId="77777777" w:rsidTr="00107F51">
        <w:trPr>
          <w:jc w:val="center"/>
        </w:trPr>
        <w:tc>
          <w:tcPr>
            <w:tcW w:w="686" w:type="dxa"/>
            <w:vMerge/>
            <w:shd w:val="clear" w:color="auto" w:fill="FFFFFF" w:themeFill="background1"/>
          </w:tcPr>
          <w:p w14:paraId="7FA66C4E" w14:textId="77777777" w:rsidR="00107F51" w:rsidRDefault="00107F51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vMerge/>
            <w:shd w:val="clear" w:color="auto" w:fill="FFFFFF" w:themeFill="background1"/>
          </w:tcPr>
          <w:p w14:paraId="2E95F934" w14:textId="77777777" w:rsidR="00107F51" w:rsidRDefault="00107F51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vMerge/>
            <w:shd w:val="clear" w:color="auto" w:fill="FFFFFF" w:themeFill="background1"/>
          </w:tcPr>
          <w:p w14:paraId="4A8605F3" w14:textId="77777777" w:rsidR="00107F51" w:rsidRDefault="00107F51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14:paraId="129F0EC0" w14:textId="77777777" w:rsidR="00107F51" w:rsidRPr="008205C3" w:rsidRDefault="00107F51" w:rsidP="009B6A85">
            <w:pPr>
              <w:jc w:val="center"/>
            </w:pPr>
            <w:r>
              <w:t>PR32+600</w:t>
            </w:r>
          </w:p>
        </w:tc>
        <w:tc>
          <w:tcPr>
            <w:tcW w:w="2442" w:type="dxa"/>
            <w:shd w:val="clear" w:color="auto" w:fill="FFFFFF" w:themeFill="background1"/>
          </w:tcPr>
          <w:p w14:paraId="7B059C8F" w14:textId="77777777" w:rsidR="00107F51" w:rsidRPr="008205C3" w:rsidRDefault="00107F51" w:rsidP="009B6A85">
            <w:pPr>
              <w:jc w:val="center"/>
            </w:pPr>
            <w:r>
              <w:t>Impermeabilización Túnel Ventarrón</w:t>
            </w:r>
          </w:p>
        </w:tc>
      </w:tr>
      <w:tr w:rsidR="00107F51" w14:paraId="407E0F7A" w14:textId="77777777" w:rsidTr="00107F51">
        <w:trPr>
          <w:jc w:val="center"/>
        </w:trPr>
        <w:tc>
          <w:tcPr>
            <w:tcW w:w="686" w:type="dxa"/>
            <w:vMerge/>
            <w:shd w:val="clear" w:color="auto" w:fill="FFFFFF" w:themeFill="background1"/>
          </w:tcPr>
          <w:p w14:paraId="332B73F4" w14:textId="77777777" w:rsidR="00107F51" w:rsidRDefault="00107F51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vMerge/>
            <w:shd w:val="clear" w:color="auto" w:fill="FFFFFF" w:themeFill="background1"/>
          </w:tcPr>
          <w:p w14:paraId="250C1BD4" w14:textId="77777777" w:rsidR="00107F51" w:rsidRDefault="00107F51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vMerge/>
            <w:shd w:val="clear" w:color="auto" w:fill="FFFFFF" w:themeFill="background1"/>
          </w:tcPr>
          <w:p w14:paraId="5C9452BB" w14:textId="77777777" w:rsidR="00107F51" w:rsidRDefault="00107F51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14:paraId="4136AB0C" w14:textId="77777777" w:rsidR="00107F51" w:rsidRDefault="00107F51" w:rsidP="009B6A85">
            <w:pPr>
              <w:jc w:val="center"/>
            </w:pPr>
            <w:r>
              <w:t>PR34+100</w:t>
            </w:r>
          </w:p>
        </w:tc>
        <w:tc>
          <w:tcPr>
            <w:tcW w:w="2442" w:type="dxa"/>
            <w:shd w:val="clear" w:color="auto" w:fill="FFFFFF" w:themeFill="background1"/>
          </w:tcPr>
          <w:p w14:paraId="694CC067" w14:textId="77777777" w:rsidR="00107F51" w:rsidRDefault="00107F51" w:rsidP="009B6A85">
            <w:pPr>
              <w:jc w:val="center"/>
            </w:pPr>
            <w:r>
              <w:t>Instalación de anclajes pasivos en clave de túnel</w:t>
            </w:r>
          </w:p>
        </w:tc>
      </w:tr>
      <w:tr w:rsidR="00107F51" w14:paraId="1CF24667" w14:textId="77777777" w:rsidTr="00107F51">
        <w:trPr>
          <w:jc w:val="center"/>
        </w:trPr>
        <w:tc>
          <w:tcPr>
            <w:tcW w:w="686" w:type="dxa"/>
            <w:vMerge/>
            <w:shd w:val="clear" w:color="auto" w:fill="FFFFFF" w:themeFill="background1"/>
          </w:tcPr>
          <w:p w14:paraId="3F248FEA" w14:textId="77777777" w:rsidR="00107F51" w:rsidRDefault="00107F51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vMerge/>
            <w:shd w:val="clear" w:color="auto" w:fill="FFFFFF" w:themeFill="background1"/>
          </w:tcPr>
          <w:p w14:paraId="78B1E09E" w14:textId="77777777" w:rsidR="00107F51" w:rsidRDefault="00107F51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vMerge/>
            <w:shd w:val="clear" w:color="auto" w:fill="FFFFFF" w:themeFill="background1"/>
          </w:tcPr>
          <w:p w14:paraId="5B02FAB8" w14:textId="77777777" w:rsidR="00107F51" w:rsidRDefault="00107F51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14:paraId="1C593F49" w14:textId="77777777" w:rsidR="00107F51" w:rsidRDefault="00107F51" w:rsidP="009B6A85">
            <w:pPr>
              <w:jc w:val="center"/>
            </w:pPr>
            <w:r>
              <w:t>PR38+300</w:t>
            </w:r>
          </w:p>
        </w:tc>
        <w:tc>
          <w:tcPr>
            <w:tcW w:w="2442" w:type="dxa"/>
            <w:shd w:val="clear" w:color="auto" w:fill="FFFFFF" w:themeFill="background1"/>
          </w:tcPr>
          <w:p w14:paraId="26DD9037" w14:textId="77777777" w:rsidR="00107F51" w:rsidRDefault="00107F51" w:rsidP="009B6A85">
            <w:pPr>
              <w:jc w:val="center"/>
            </w:pPr>
            <w:proofErr w:type="spellStart"/>
            <w:r>
              <w:t>Microfresado</w:t>
            </w:r>
            <w:proofErr w:type="spellEnd"/>
            <w:r>
              <w:t xml:space="preserve"> Túnel La Esmeralda y la Presa</w:t>
            </w:r>
          </w:p>
        </w:tc>
      </w:tr>
      <w:tr w:rsidR="00107F51" w:rsidRPr="004318B5" w14:paraId="77CF9F85" w14:textId="77777777" w:rsidTr="00107F51">
        <w:trPr>
          <w:jc w:val="center"/>
        </w:trPr>
        <w:tc>
          <w:tcPr>
            <w:tcW w:w="8828" w:type="dxa"/>
            <w:gridSpan w:val="5"/>
            <w:shd w:val="clear" w:color="auto" w:fill="DEEAF6" w:themeFill="accent1" w:themeFillTint="33"/>
          </w:tcPr>
          <w:p w14:paraId="1583AEA5" w14:textId="77777777" w:rsidR="00107F51" w:rsidRPr="004318B5" w:rsidRDefault="00107F51" w:rsidP="009B6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TIEMPO DE VIAJE: 2:00 HORA</w:t>
            </w:r>
          </w:p>
        </w:tc>
      </w:tr>
    </w:tbl>
    <w:p w14:paraId="1BC7D0F8" w14:textId="77777777" w:rsidR="008A5DC4" w:rsidRDefault="008A5DC4" w:rsidP="00275187"/>
    <w:p w14:paraId="4B1A5259" w14:textId="13B8D03D" w:rsidR="00275187" w:rsidRDefault="00097B75" w:rsidP="00275187">
      <w:pPr>
        <w:rPr>
          <w:b/>
        </w:rPr>
      </w:pPr>
      <w:r w:rsidRPr="00EF6EF0">
        <w:rPr>
          <w:b/>
        </w:rPr>
        <w:t>U</w:t>
      </w:r>
      <w:r w:rsidR="00B84523" w:rsidRPr="00EF6EF0">
        <w:rPr>
          <w:b/>
        </w:rPr>
        <w:t>NIDAD FUNCIONAL 4 (SANTA MARÍA - AGUACLARA)</w:t>
      </w:r>
    </w:p>
    <w:p w14:paraId="46F5352F" w14:textId="77777777" w:rsidR="0049649D" w:rsidRPr="00EF6EF0" w:rsidRDefault="0049649D" w:rsidP="00275187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1498"/>
        <w:gridCol w:w="2180"/>
        <w:gridCol w:w="2022"/>
        <w:gridCol w:w="2442"/>
      </w:tblGrid>
      <w:tr w:rsidR="00C005AC" w14:paraId="08B2F547" w14:textId="77777777" w:rsidTr="0022385D">
        <w:trPr>
          <w:jc w:val="center"/>
        </w:trPr>
        <w:tc>
          <w:tcPr>
            <w:tcW w:w="686" w:type="dxa"/>
            <w:shd w:val="clear" w:color="auto" w:fill="DEEAF6" w:themeFill="accent1" w:themeFillTint="33"/>
          </w:tcPr>
          <w:p w14:paraId="74907658" w14:textId="77777777" w:rsidR="00C005AC" w:rsidRDefault="00C005AC" w:rsidP="009B6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</w:t>
            </w:r>
          </w:p>
        </w:tc>
        <w:tc>
          <w:tcPr>
            <w:tcW w:w="1498" w:type="dxa"/>
            <w:shd w:val="clear" w:color="auto" w:fill="DEEAF6" w:themeFill="accent1" w:themeFillTint="33"/>
          </w:tcPr>
          <w:p w14:paraId="651911EA" w14:textId="77777777" w:rsidR="00C005AC" w:rsidRDefault="00C005AC" w:rsidP="009B6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FRENTES DE OBRA</w:t>
            </w:r>
          </w:p>
        </w:tc>
        <w:tc>
          <w:tcPr>
            <w:tcW w:w="2180" w:type="dxa"/>
            <w:shd w:val="clear" w:color="auto" w:fill="DEEAF6" w:themeFill="accent1" w:themeFillTint="33"/>
          </w:tcPr>
          <w:p w14:paraId="0DD13945" w14:textId="77777777" w:rsidR="00C005AC" w:rsidRDefault="00C005AC" w:rsidP="009B6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PASOS A UN CARRIL</w:t>
            </w:r>
          </w:p>
        </w:tc>
        <w:tc>
          <w:tcPr>
            <w:tcW w:w="2022" w:type="dxa"/>
            <w:shd w:val="clear" w:color="auto" w:fill="DEEAF6" w:themeFill="accent1" w:themeFillTint="33"/>
          </w:tcPr>
          <w:p w14:paraId="2E8EB7D3" w14:textId="77777777" w:rsidR="00C005AC" w:rsidRDefault="00C005AC" w:rsidP="009B6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UBICACIÓN</w:t>
            </w:r>
          </w:p>
        </w:tc>
        <w:tc>
          <w:tcPr>
            <w:tcW w:w="2442" w:type="dxa"/>
            <w:shd w:val="clear" w:color="auto" w:fill="DEEAF6" w:themeFill="accent1" w:themeFillTint="33"/>
          </w:tcPr>
          <w:p w14:paraId="342EF67D" w14:textId="77777777" w:rsidR="00C005AC" w:rsidRDefault="00C005AC" w:rsidP="009B6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</w:tc>
      </w:tr>
      <w:tr w:rsidR="00C005AC" w14:paraId="525330A9" w14:textId="77777777" w:rsidTr="0022385D">
        <w:trPr>
          <w:jc w:val="center"/>
        </w:trPr>
        <w:tc>
          <w:tcPr>
            <w:tcW w:w="686" w:type="dxa"/>
            <w:vMerge w:val="restart"/>
          </w:tcPr>
          <w:p w14:paraId="54784C6E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  <w:p w14:paraId="2618F52C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  <w:p w14:paraId="26827154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  <w:p w14:paraId="75425CE8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  <w:p w14:paraId="0DF335BB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  <w:p w14:paraId="46610DBE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  <w:p w14:paraId="1458FE74" w14:textId="77777777" w:rsidR="00C005AC" w:rsidRPr="00A561C9" w:rsidRDefault="00C005AC" w:rsidP="009B6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98" w:type="dxa"/>
            <w:vMerge w:val="restart"/>
          </w:tcPr>
          <w:p w14:paraId="3526661B" w14:textId="77777777" w:rsidR="00C005AC" w:rsidRDefault="00C005AC" w:rsidP="009B6A85">
            <w:pPr>
              <w:jc w:val="center"/>
            </w:pPr>
          </w:p>
          <w:p w14:paraId="1D27FBF8" w14:textId="77777777" w:rsidR="00C005AC" w:rsidRDefault="00C005AC" w:rsidP="009B6A85">
            <w:pPr>
              <w:jc w:val="center"/>
            </w:pPr>
          </w:p>
          <w:p w14:paraId="21FA0AA0" w14:textId="77777777" w:rsidR="00C005AC" w:rsidRDefault="00C005AC" w:rsidP="009B6A85">
            <w:pPr>
              <w:jc w:val="center"/>
            </w:pPr>
          </w:p>
          <w:p w14:paraId="10765214" w14:textId="77777777" w:rsidR="00C005AC" w:rsidRDefault="00C005AC" w:rsidP="009B6A85">
            <w:pPr>
              <w:jc w:val="center"/>
            </w:pPr>
          </w:p>
          <w:p w14:paraId="2637745A" w14:textId="77777777" w:rsidR="00C005AC" w:rsidRDefault="00C005AC" w:rsidP="009B6A85">
            <w:pPr>
              <w:jc w:val="center"/>
            </w:pPr>
          </w:p>
          <w:p w14:paraId="3877652E" w14:textId="77777777" w:rsidR="00C005AC" w:rsidRDefault="00C005AC" w:rsidP="009B6A85">
            <w:pPr>
              <w:jc w:val="center"/>
            </w:pPr>
          </w:p>
          <w:p w14:paraId="5771704C" w14:textId="77777777" w:rsidR="00C005AC" w:rsidRPr="00A561C9" w:rsidRDefault="00C005AC" w:rsidP="009B6A85">
            <w:pPr>
              <w:jc w:val="center"/>
            </w:pPr>
            <w:r>
              <w:t>18</w:t>
            </w:r>
          </w:p>
        </w:tc>
        <w:tc>
          <w:tcPr>
            <w:tcW w:w="2180" w:type="dxa"/>
            <w:vMerge w:val="restart"/>
          </w:tcPr>
          <w:p w14:paraId="35EE049A" w14:textId="77777777" w:rsidR="00C005AC" w:rsidRDefault="00C005AC" w:rsidP="009B6A85">
            <w:pPr>
              <w:jc w:val="center"/>
            </w:pPr>
          </w:p>
          <w:p w14:paraId="07335E7E" w14:textId="77777777" w:rsidR="00C005AC" w:rsidRDefault="00C005AC" w:rsidP="009B6A85">
            <w:pPr>
              <w:jc w:val="center"/>
            </w:pPr>
          </w:p>
          <w:p w14:paraId="58BCB361" w14:textId="77777777" w:rsidR="00C005AC" w:rsidRDefault="00C005AC" w:rsidP="009B6A85">
            <w:pPr>
              <w:jc w:val="center"/>
            </w:pPr>
          </w:p>
          <w:p w14:paraId="5A3A8580" w14:textId="77777777" w:rsidR="00C005AC" w:rsidRDefault="00C005AC" w:rsidP="009B6A85">
            <w:pPr>
              <w:jc w:val="center"/>
            </w:pPr>
          </w:p>
          <w:p w14:paraId="1220639B" w14:textId="77777777" w:rsidR="00C005AC" w:rsidRDefault="00C005AC" w:rsidP="009B6A85">
            <w:pPr>
              <w:jc w:val="center"/>
            </w:pPr>
          </w:p>
          <w:p w14:paraId="7F99FE8E" w14:textId="77777777" w:rsidR="00C005AC" w:rsidRDefault="00C005AC" w:rsidP="009B6A85">
            <w:pPr>
              <w:jc w:val="center"/>
            </w:pPr>
          </w:p>
          <w:p w14:paraId="51C79834" w14:textId="77777777" w:rsidR="00C005AC" w:rsidRPr="00A561C9" w:rsidRDefault="00C005AC" w:rsidP="009B6A85">
            <w:pPr>
              <w:jc w:val="center"/>
            </w:pPr>
            <w:r>
              <w:t>9</w:t>
            </w:r>
          </w:p>
        </w:tc>
        <w:tc>
          <w:tcPr>
            <w:tcW w:w="2022" w:type="dxa"/>
          </w:tcPr>
          <w:p w14:paraId="7126DE3A" w14:textId="77777777" w:rsidR="00C005AC" w:rsidRDefault="00C005AC" w:rsidP="009B6A85">
            <w:pPr>
              <w:jc w:val="center"/>
            </w:pPr>
            <w:r>
              <w:t>PR50+100</w:t>
            </w:r>
          </w:p>
        </w:tc>
        <w:tc>
          <w:tcPr>
            <w:tcW w:w="2442" w:type="dxa"/>
          </w:tcPr>
          <w:p w14:paraId="7B284104" w14:textId="77777777" w:rsidR="00C005AC" w:rsidRDefault="00C005AC" w:rsidP="009B6A85">
            <w:pPr>
              <w:jc w:val="center"/>
            </w:pPr>
            <w:r>
              <w:t xml:space="preserve">Perforación de Pilotes </w:t>
            </w:r>
          </w:p>
        </w:tc>
      </w:tr>
      <w:tr w:rsidR="00C005AC" w:rsidRPr="008205C3" w14:paraId="6D008D7F" w14:textId="77777777" w:rsidTr="0022385D">
        <w:trPr>
          <w:jc w:val="center"/>
        </w:trPr>
        <w:tc>
          <w:tcPr>
            <w:tcW w:w="686" w:type="dxa"/>
            <w:vMerge/>
          </w:tcPr>
          <w:p w14:paraId="5C7EA71F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14:paraId="01DE4767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vMerge/>
          </w:tcPr>
          <w:p w14:paraId="4765E68D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</w:tcPr>
          <w:p w14:paraId="2B4A888B" w14:textId="77777777" w:rsidR="00C005AC" w:rsidRPr="008205C3" w:rsidRDefault="00C005AC" w:rsidP="009B6A85">
            <w:pPr>
              <w:jc w:val="center"/>
            </w:pPr>
            <w:r>
              <w:t>PR54+700</w:t>
            </w:r>
          </w:p>
        </w:tc>
        <w:tc>
          <w:tcPr>
            <w:tcW w:w="2442" w:type="dxa"/>
          </w:tcPr>
          <w:p w14:paraId="6564F464" w14:textId="77777777" w:rsidR="00C005AC" w:rsidRPr="008205C3" w:rsidRDefault="00C005AC" w:rsidP="009B6A85">
            <w:pPr>
              <w:jc w:val="center"/>
            </w:pPr>
            <w:r>
              <w:t>Terraceo</w:t>
            </w:r>
          </w:p>
        </w:tc>
      </w:tr>
      <w:tr w:rsidR="00C005AC" w14:paraId="7B628E4B" w14:textId="77777777" w:rsidTr="0022385D">
        <w:trPr>
          <w:jc w:val="center"/>
        </w:trPr>
        <w:tc>
          <w:tcPr>
            <w:tcW w:w="686" w:type="dxa"/>
            <w:vMerge/>
          </w:tcPr>
          <w:p w14:paraId="494133ED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14:paraId="6571EF6D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vMerge/>
          </w:tcPr>
          <w:p w14:paraId="5EFB0AC1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</w:tcPr>
          <w:p w14:paraId="5FD86601" w14:textId="77777777" w:rsidR="00C005AC" w:rsidRDefault="00C005AC" w:rsidP="009B6A85">
            <w:pPr>
              <w:jc w:val="center"/>
            </w:pPr>
            <w:r>
              <w:t>PR56+150</w:t>
            </w:r>
          </w:p>
        </w:tc>
        <w:tc>
          <w:tcPr>
            <w:tcW w:w="2442" w:type="dxa"/>
          </w:tcPr>
          <w:p w14:paraId="0BCE10AE" w14:textId="77777777" w:rsidR="00C005AC" w:rsidRDefault="00C005AC" w:rsidP="009B6A85">
            <w:pPr>
              <w:jc w:val="center"/>
            </w:pPr>
            <w:r>
              <w:t xml:space="preserve">Construcción Box </w:t>
            </w:r>
            <w:proofErr w:type="spellStart"/>
            <w:r>
              <w:t>Culvert</w:t>
            </w:r>
            <w:proofErr w:type="spellEnd"/>
          </w:p>
        </w:tc>
      </w:tr>
      <w:tr w:rsidR="00C005AC" w14:paraId="10805CE0" w14:textId="77777777" w:rsidTr="0022385D">
        <w:trPr>
          <w:jc w:val="center"/>
        </w:trPr>
        <w:tc>
          <w:tcPr>
            <w:tcW w:w="686" w:type="dxa"/>
            <w:vMerge/>
          </w:tcPr>
          <w:p w14:paraId="0EF9BE19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14:paraId="1DFE7976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vMerge/>
          </w:tcPr>
          <w:p w14:paraId="46865612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</w:tcPr>
          <w:p w14:paraId="2AA0BED7" w14:textId="77777777" w:rsidR="00C005AC" w:rsidRDefault="00C005AC" w:rsidP="009B6A85">
            <w:pPr>
              <w:jc w:val="center"/>
            </w:pPr>
            <w:r>
              <w:t>PR57+150</w:t>
            </w:r>
          </w:p>
        </w:tc>
        <w:tc>
          <w:tcPr>
            <w:tcW w:w="2442" w:type="dxa"/>
          </w:tcPr>
          <w:p w14:paraId="73C610D3" w14:textId="77777777" w:rsidR="00C005AC" w:rsidRDefault="00C005AC" w:rsidP="009B6A85">
            <w:pPr>
              <w:jc w:val="center"/>
            </w:pPr>
            <w:r>
              <w:t>Construcción Muro</w:t>
            </w:r>
          </w:p>
        </w:tc>
      </w:tr>
      <w:tr w:rsidR="00C005AC" w14:paraId="2328E979" w14:textId="77777777" w:rsidTr="0022385D">
        <w:trPr>
          <w:jc w:val="center"/>
        </w:trPr>
        <w:tc>
          <w:tcPr>
            <w:tcW w:w="686" w:type="dxa"/>
            <w:vMerge/>
          </w:tcPr>
          <w:p w14:paraId="2777B858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14:paraId="36E7DFEF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vMerge/>
          </w:tcPr>
          <w:p w14:paraId="7886B71A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</w:tcPr>
          <w:p w14:paraId="632B5422" w14:textId="77777777" w:rsidR="00C005AC" w:rsidRDefault="00C005AC" w:rsidP="009B6A85">
            <w:pPr>
              <w:jc w:val="center"/>
            </w:pPr>
            <w:r>
              <w:t>PR59+890</w:t>
            </w:r>
          </w:p>
        </w:tc>
        <w:tc>
          <w:tcPr>
            <w:tcW w:w="2442" w:type="dxa"/>
          </w:tcPr>
          <w:p w14:paraId="10478794" w14:textId="77777777" w:rsidR="00C005AC" w:rsidRDefault="00C005AC" w:rsidP="009B6A85">
            <w:pPr>
              <w:jc w:val="center"/>
            </w:pPr>
            <w:r w:rsidRPr="001E2F25">
              <w:t>Construcción Muro</w:t>
            </w:r>
          </w:p>
        </w:tc>
      </w:tr>
      <w:tr w:rsidR="00C005AC" w14:paraId="34FAB496" w14:textId="77777777" w:rsidTr="0022385D">
        <w:trPr>
          <w:jc w:val="center"/>
        </w:trPr>
        <w:tc>
          <w:tcPr>
            <w:tcW w:w="686" w:type="dxa"/>
            <w:vMerge/>
          </w:tcPr>
          <w:p w14:paraId="73917CFA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14:paraId="2F74819A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vMerge/>
          </w:tcPr>
          <w:p w14:paraId="239CB150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</w:tcPr>
          <w:p w14:paraId="4D4AFEA9" w14:textId="77777777" w:rsidR="00C005AC" w:rsidRDefault="00C005AC" w:rsidP="009B6A85">
            <w:pPr>
              <w:jc w:val="center"/>
            </w:pPr>
            <w:r>
              <w:t>PR60+430</w:t>
            </w:r>
          </w:p>
        </w:tc>
        <w:tc>
          <w:tcPr>
            <w:tcW w:w="2442" w:type="dxa"/>
          </w:tcPr>
          <w:p w14:paraId="511886DD" w14:textId="77777777" w:rsidR="00C005AC" w:rsidRDefault="00C005AC" w:rsidP="009B6A85">
            <w:pPr>
              <w:jc w:val="center"/>
            </w:pPr>
            <w:r w:rsidRPr="001E2F25">
              <w:t>Construcción Muro</w:t>
            </w:r>
          </w:p>
        </w:tc>
      </w:tr>
      <w:tr w:rsidR="00C005AC" w14:paraId="188C1F2F" w14:textId="77777777" w:rsidTr="0022385D">
        <w:trPr>
          <w:jc w:val="center"/>
        </w:trPr>
        <w:tc>
          <w:tcPr>
            <w:tcW w:w="686" w:type="dxa"/>
            <w:vMerge/>
          </w:tcPr>
          <w:p w14:paraId="10EEB257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14:paraId="303C70E6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vMerge/>
          </w:tcPr>
          <w:p w14:paraId="19C3F15D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</w:tcPr>
          <w:p w14:paraId="0D0F2D0B" w14:textId="77777777" w:rsidR="00C005AC" w:rsidRDefault="00C005AC" w:rsidP="009B6A85">
            <w:pPr>
              <w:jc w:val="center"/>
            </w:pPr>
            <w:r>
              <w:t>PR62+200</w:t>
            </w:r>
          </w:p>
        </w:tc>
        <w:tc>
          <w:tcPr>
            <w:tcW w:w="2442" w:type="dxa"/>
          </w:tcPr>
          <w:p w14:paraId="1A3FB193" w14:textId="77777777" w:rsidR="00C005AC" w:rsidRDefault="00C005AC" w:rsidP="009B6A85">
            <w:pPr>
              <w:jc w:val="center"/>
            </w:pPr>
            <w:r>
              <w:t xml:space="preserve">Box </w:t>
            </w:r>
            <w:proofErr w:type="spellStart"/>
            <w:r>
              <w:t>Culvert</w:t>
            </w:r>
            <w:proofErr w:type="spellEnd"/>
          </w:p>
        </w:tc>
      </w:tr>
      <w:tr w:rsidR="00C005AC" w14:paraId="42010D41" w14:textId="77777777" w:rsidTr="0022385D">
        <w:trPr>
          <w:jc w:val="center"/>
        </w:trPr>
        <w:tc>
          <w:tcPr>
            <w:tcW w:w="686" w:type="dxa"/>
            <w:vMerge/>
          </w:tcPr>
          <w:p w14:paraId="52950C30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14:paraId="3B017D88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vMerge/>
          </w:tcPr>
          <w:p w14:paraId="43399A0E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</w:tcPr>
          <w:p w14:paraId="13D7E826" w14:textId="77777777" w:rsidR="00C005AC" w:rsidRDefault="00C005AC" w:rsidP="009B6A85">
            <w:pPr>
              <w:jc w:val="center"/>
            </w:pPr>
            <w:r>
              <w:t>PR64+250</w:t>
            </w:r>
          </w:p>
        </w:tc>
        <w:tc>
          <w:tcPr>
            <w:tcW w:w="2442" w:type="dxa"/>
          </w:tcPr>
          <w:p w14:paraId="5CF1C435" w14:textId="77777777" w:rsidR="00C005AC" w:rsidRDefault="00C005AC" w:rsidP="009B6A85">
            <w:pPr>
              <w:jc w:val="center"/>
            </w:pPr>
            <w:r>
              <w:t>Construcción de Alcantarilla</w:t>
            </w:r>
          </w:p>
        </w:tc>
      </w:tr>
      <w:tr w:rsidR="00C005AC" w14:paraId="72F94EDB" w14:textId="77777777" w:rsidTr="0022385D">
        <w:trPr>
          <w:jc w:val="center"/>
        </w:trPr>
        <w:tc>
          <w:tcPr>
            <w:tcW w:w="686" w:type="dxa"/>
            <w:vMerge/>
          </w:tcPr>
          <w:p w14:paraId="3D6654F3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14:paraId="19D5BC0E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vMerge/>
          </w:tcPr>
          <w:p w14:paraId="379C2D65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</w:tcPr>
          <w:p w14:paraId="7D863A07" w14:textId="77777777" w:rsidR="00C005AC" w:rsidRDefault="00C005AC" w:rsidP="009B6A85">
            <w:pPr>
              <w:jc w:val="center"/>
            </w:pPr>
            <w:r>
              <w:t>PR73+431</w:t>
            </w:r>
          </w:p>
        </w:tc>
        <w:tc>
          <w:tcPr>
            <w:tcW w:w="2442" w:type="dxa"/>
          </w:tcPr>
          <w:p w14:paraId="216D238B" w14:textId="77777777" w:rsidR="00C005AC" w:rsidRDefault="00C005AC" w:rsidP="009B6A85">
            <w:pPr>
              <w:jc w:val="center"/>
            </w:pPr>
            <w:r>
              <w:t>Construcción de Alcantarilla</w:t>
            </w:r>
          </w:p>
        </w:tc>
      </w:tr>
      <w:tr w:rsidR="00C005AC" w14:paraId="07224E0C" w14:textId="77777777" w:rsidTr="0022385D">
        <w:trPr>
          <w:jc w:val="center"/>
        </w:trPr>
        <w:tc>
          <w:tcPr>
            <w:tcW w:w="686" w:type="dxa"/>
            <w:vMerge/>
          </w:tcPr>
          <w:p w14:paraId="61530CB6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14:paraId="4A1B8459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vMerge/>
          </w:tcPr>
          <w:p w14:paraId="1CB12932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</w:tcPr>
          <w:p w14:paraId="538614FE" w14:textId="77777777" w:rsidR="00C005AC" w:rsidRDefault="00C005AC" w:rsidP="009B6A85">
            <w:pPr>
              <w:jc w:val="center"/>
            </w:pPr>
            <w:r>
              <w:t>PR75+400</w:t>
            </w:r>
          </w:p>
        </w:tc>
        <w:tc>
          <w:tcPr>
            <w:tcW w:w="2442" w:type="dxa"/>
          </w:tcPr>
          <w:p w14:paraId="59E02618" w14:textId="77777777" w:rsidR="00C005AC" w:rsidRDefault="00C005AC" w:rsidP="009B6A85">
            <w:pPr>
              <w:jc w:val="center"/>
            </w:pPr>
            <w:r>
              <w:t>Construcción Muro sobre Pilotes</w:t>
            </w:r>
          </w:p>
        </w:tc>
      </w:tr>
      <w:tr w:rsidR="00C005AC" w14:paraId="3B8481E2" w14:textId="77777777" w:rsidTr="0022385D">
        <w:trPr>
          <w:jc w:val="center"/>
        </w:trPr>
        <w:tc>
          <w:tcPr>
            <w:tcW w:w="686" w:type="dxa"/>
            <w:vMerge/>
          </w:tcPr>
          <w:p w14:paraId="4A18E858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vMerge/>
          </w:tcPr>
          <w:p w14:paraId="38964479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vMerge/>
          </w:tcPr>
          <w:p w14:paraId="77CD9AE3" w14:textId="77777777" w:rsidR="00C005AC" w:rsidRDefault="00C005AC" w:rsidP="009B6A85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</w:tcPr>
          <w:p w14:paraId="25BBFADD" w14:textId="77777777" w:rsidR="00C005AC" w:rsidRDefault="00C005AC" w:rsidP="009B6A85">
            <w:pPr>
              <w:jc w:val="center"/>
            </w:pPr>
            <w:r>
              <w:t>PR76+500</w:t>
            </w:r>
          </w:p>
        </w:tc>
        <w:tc>
          <w:tcPr>
            <w:tcW w:w="2442" w:type="dxa"/>
          </w:tcPr>
          <w:p w14:paraId="3793C8A0" w14:textId="77777777" w:rsidR="00C005AC" w:rsidRDefault="00C005AC" w:rsidP="009B6A85">
            <w:pPr>
              <w:jc w:val="center"/>
            </w:pPr>
            <w:r>
              <w:t>Construcción Muro</w:t>
            </w:r>
          </w:p>
        </w:tc>
      </w:tr>
      <w:tr w:rsidR="00C005AC" w:rsidRPr="004318B5" w14:paraId="3862EA2C" w14:textId="77777777" w:rsidTr="0022385D">
        <w:trPr>
          <w:jc w:val="center"/>
        </w:trPr>
        <w:tc>
          <w:tcPr>
            <w:tcW w:w="8828" w:type="dxa"/>
            <w:gridSpan w:val="5"/>
            <w:shd w:val="clear" w:color="auto" w:fill="DEEAF6" w:themeFill="accent1" w:themeFillTint="33"/>
          </w:tcPr>
          <w:p w14:paraId="65779A2F" w14:textId="77777777" w:rsidR="00C005AC" w:rsidRPr="004318B5" w:rsidRDefault="00C005AC" w:rsidP="009B6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TIEMPO DE VIAJE: 2:00 HORA</w:t>
            </w:r>
          </w:p>
        </w:tc>
      </w:tr>
    </w:tbl>
    <w:p w14:paraId="13E903A5" w14:textId="77777777" w:rsidR="002D6B00" w:rsidRDefault="002D6B00" w:rsidP="00275187">
      <w:pPr>
        <w:rPr>
          <w:b/>
        </w:rPr>
      </w:pPr>
    </w:p>
    <w:sectPr w:rsidR="002D6B00" w:rsidSect="00275187">
      <w:headerReference w:type="default" r:id="rId10"/>
      <w:footerReference w:type="default" r:id="rId11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D3A82" w14:textId="77777777" w:rsidR="002929A0" w:rsidRDefault="002929A0" w:rsidP="003E0C4A">
      <w:r>
        <w:separator/>
      </w:r>
    </w:p>
  </w:endnote>
  <w:endnote w:type="continuationSeparator" w:id="0">
    <w:p w14:paraId="7CCA5B10" w14:textId="77777777" w:rsidR="002929A0" w:rsidRDefault="002929A0" w:rsidP="003E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A06F" w14:textId="2A566239" w:rsidR="00D470CF" w:rsidRDefault="00111990" w:rsidP="00D72BEE">
    <w:pPr>
      <w:pStyle w:val="Piedepgina"/>
      <w:jc w:val="cen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F02E0B9" wp14:editId="6E67311D">
          <wp:simplePos x="0" y="0"/>
          <wp:positionH relativeFrom="margin">
            <wp:posOffset>1543050</wp:posOffset>
          </wp:positionH>
          <wp:positionV relativeFrom="paragraph">
            <wp:posOffset>0</wp:posOffset>
          </wp:positionV>
          <wp:extent cx="3531235" cy="313055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123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EECF18" w14:textId="77777777" w:rsidR="00D470CF" w:rsidRDefault="00D470CF" w:rsidP="00D72BEE">
    <w:pPr>
      <w:pStyle w:val="Piedepgina"/>
      <w:jc w:val="center"/>
    </w:pPr>
  </w:p>
  <w:p w14:paraId="1243F1EF" w14:textId="0CEAC75C" w:rsidR="00A907F0" w:rsidRDefault="00A907F0" w:rsidP="00D72BEE">
    <w:pPr>
      <w:pStyle w:val="Piedepgina"/>
      <w:jc w:val="center"/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71DF57CF" wp14:editId="33E371EA">
          <wp:simplePos x="0" y="0"/>
          <wp:positionH relativeFrom="margin">
            <wp:posOffset>1157605</wp:posOffset>
          </wp:positionH>
          <wp:positionV relativeFrom="paragraph">
            <wp:posOffset>9255125</wp:posOffset>
          </wp:positionV>
          <wp:extent cx="5143500" cy="574675"/>
          <wp:effectExtent l="0" t="0" r="0" b="0"/>
          <wp:wrapSquare wrapText="bothSides"/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F1DF0" w14:textId="77777777" w:rsidR="002929A0" w:rsidRDefault="002929A0" w:rsidP="003E0C4A">
      <w:r>
        <w:separator/>
      </w:r>
    </w:p>
  </w:footnote>
  <w:footnote w:type="continuationSeparator" w:id="0">
    <w:p w14:paraId="660C2031" w14:textId="77777777" w:rsidR="002929A0" w:rsidRDefault="002929A0" w:rsidP="003E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88"/>
      <w:gridCol w:w="5246"/>
      <w:gridCol w:w="1843"/>
    </w:tblGrid>
    <w:tr w:rsidR="00A907F0" w:rsidRPr="003C4FC4" w14:paraId="3C8D3FC5" w14:textId="77777777" w:rsidTr="00B90AD9">
      <w:trPr>
        <w:trHeight w:val="1833"/>
        <w:jc w:val="center"/>
      </w:trPr>
      <w:tc>
        <w:tcPr>
          <w:tcW w:w="2588" w:type="dxa"/>
          <w:shd w:val="clear" w:color="auto" w:fill="auto"/>
        </w:tcPr>
        <w:p w14:paraId="00D25C9F" w14:textId="778CF8B4" w:rsidR="00A907F0" w:rsidRPr="003C4FC4" w:rsidRDefault="00020FA9" w:rsidP="00822B2E">
          <w:pPr>
            <w:pStyle w:val="Encabezado"/>
            <w:rPr>
              <w:rFonts w:ascii="Century Gothic" w:hAnsi="Century Gothic"/>
              <w:caps/>
              <w:noProof/>
              <w:lang w:eastAsia="es-ES_tradnl"/>
            </w:rPr>
          </w:pPr>
          <w:r w:rsidRPr="00622937">
            <w:rPr>
              <w:rFonts w:ascii="Arial Narrow" w:eastAsia="Calibri" w:hAnsi="Arial Narrow"/>
              <w:noProof/>
            </w:rPr>
            <w:drawing>
              <wp:anchor distT="0" distB="0" distL="114300" distR="114300" simplePos="0" relativeHeight="251668480" behindDoc="0" locked="0" layoutInCell="1" allowOverlap="1" wp14:anchorId="762E1962" wp14:editId="6FD94A76">
                <wp:simplePos x="0" y="0"/>
                <wp:positionH relativeFrom="margin">
                  <wp:posOffset>222250</wp:posOffset>
                </wp:positionH>
                <wp:positionV relativeFrom="paragraph">
                  <wp:posOffset>-1684</wp:posOffset>
                </wp:positionV>
                <wp:extent cx="1113183" cy="1089952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41" t="7140" r="16551" b="89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83" cy="1089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6" w:type="dxa"/>
          <w:shd w:val="clear" w:color="auto" w:fill="auto"/>
          <w:vAlign w:val="center"/>
        </w:tcPr>
        <w:p w14:paraId="782557BB" w14:textId="48BA75B1" w:rsidR="00A907F0" w:rsidRDefault="00552487" w:rsidP="00822B2E">
          <w:pPr>
            <w:pStyle w:val="Encabezado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>ESTADO DE LA VÍA</w:t>
          </w:r>
        </w:p>
        <w:p w14:paraId="4BA39303" w14:textId="6FCF47EF" w:rsidR="00A907F0" w:rsidRPr="00945361" w:rsidRDefault="00275187" w:rsidP="0033374E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 w:cs="Calibri"/>
              <w:b/>
              <w:sz w:val="32"/>
              <w:szCs w:val="32"/>
            </w:rPr>
            <w:t xml:space="preserve">CONCESIÓN </w:t>
          </w:r>
          <w:r w:rsidR="00083C58">
            <w:rPr>
              <w:rFonts w:ascii="Century Gothic" w:hAnsi="Century Gothic" w:cs="Calibri"/>
              <w:b/>
              <w:sz w:val="32"/>
              <w:szCs w:val="32"/>
            </w:rPr>
            <w:t xml:space="preserve">TRANSVERSAL </w:t>
          </w:r>
          <w:r>
            <w:rPr>
              <w:rFonts w:ascii="Century Gothic" w:hAnsi="Century Gothic" w:cs="Calibri"/>
              <w:b/>
              <w:sz w:val="32"/>
              <w:szCs w:val="32"/>
            </w:rPr>
            <w:t>DEL SISGA</w:t>
          </w:r>
        </w:p>
      </w:tc>
      <w:tc>
        <w:tcPr>
          <w:tcW w:w="1843" w:type="dxa"/>
          <w:shd w:val="clear" w:color="auto" w:fill="auto"/>
          <w:vAlign w:val="center"/>
        </w:tcPr>
        <w:p w14:paraId="0EE16CBC" w14:textId="77777777" w:rsidR="0033374E" w:rsidRDefault="00A907F0" w:rsidP="00A909CA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 w:rsidRPr="003C4FC4">
            <w:rPr>
              <w:rFonts w:ascii="Century Gothic" w:hAnsi="Century Gothic"/>
              <w:sz w:val="16"/>
              <w:szCs w:val="16"/>
            </w:rPr>
            <w:t>FECHA</w:t>
          </w:r>
          <w:r>
            <w:rPr>
              <w:rFonts w:ascii="Century Gothic" w:hAnsi="Century Gothic"/>
              <w:sz w:val="16"/>
              <w:szCs w:val="16"/>
            </w:rPr>
            <w:t xml:space="preserve">: </w:t>
          </w:r>
        </w:p>
        <w:p w14:paraId="5D4BB5E0" w14:textId="50259A42" w:rsidR="00A907F0" w:rsidRPr="003C4FC4" w:rsidRDefault="00107F51" w:rsidP="00A909CA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JULIO</w:t>
          </w:r>
          <w:r w:rsidR="00A907F0">
            <w:rPr>
              <w:rFonts w:ascii="Century Gothic" w:hAnsi="Century Gothic"/>
              <w:sz w:val="16"/>
              <w:szCs w:val="16"/>
            </w:rPr>
            <w:t xml:space="preserve"> DE 201</w:t>
          </w:r>
          <w:r>
            <w:rPr>
              <w:rFonts w:ascii="Century Gothic" w:hAnsi="Century Gothic"/>
              <w:sz w:val="16"/>
              <w:szCs w:val="16"/>
            </w:rPr>
            <w:t>9</w:t>
          </w:r>
        </w:p>
      </w:tc>
    </w:tr>
    <w:tr w:rsidR="00A907F0" w:rsidRPr="003C4FC4" w14:paraId="319CD599" w14:textId="77777777" w:rsidTr="00B90AD9">
      <w:trPr>
        <w:trHeight w:val="70"/>
        <w:jc w:val="center"/>
      </w:trPr>
      <w:tc>
        <w:tcPr>
          <w:tcW w:w="7834" w:type="dxa"/>
          <w:gridSpan w:val="2"/>
          <w:shd w:val="clear" w:color="auto" w:fill="auto"/>
          <w:vAlign w:val="center"/>
        </w:tcPr>
        <w:p w14:paraId="11D449E7" w14:textId="4B7E2196" w:rsidR="00A907F0" w:rsidRPr="00107F51" w:rsidRDefault="00A907F0" w:rsidP="00107F51">
          <w:pPr>
            <w:jc w:val="center"/>
            <w:rPr>
              <w:rFonts w:ascii="Century Gothic" w:hAnsi="Century Gothic"/>
              <w:b/>
              <w:sz w:val="18"/>
              <w:szCs w:val="20"/>
            </w:rPr>
          </w:pPr>
          <w:r w:rsidRPr="00275187">
            <w:rPr>
              <w:rFonts w:ascii="Century Gothic" w:hAnsi="Century Gothic" w:cs="Arial"/>
              <w:b/>
              <w:sz w:val="18"/>
              <w:szCs w:val="32"/>
              <w:lang w:val="es-ES"/>
            </w:rPr>
            <w:softHyphen/>
          </w:r>
          <w:r w:rsidRPr="00275187">
            <w:rPr>
              <w:rFonts w:ascii="Century Gothic" w:hAnsi="Century Gothic"/>
              <w:b/>
              <w:sz w:val="18"/>
              <w:szCs w:val="20"/>
            </w:rPr>
            <w:t xml:space="preserve"> PERIODO:</w:t>
          </w:r>
          <w:r w:rsidR="00275187">
            <w:rPr>
              <w:rFonts w:ascii="Century Gothic" w:hAnsi="Century Gothic"/>
              <w:b/>
              <w:sz w:val="18"/>
              <w:szCs w:val="20"/>
            </w:rPr>
            <w:t xml:space="preserve"> </w:t>
          </w:r>
          <w:r w:rsidR="000764D0">
            <w:rPr>
              <w:rFonts w:ascii="Century Gothic" w:hAnsi="Century Gothic"/>
              <w:b/>
              <w:sz w:val="18"/>
              <w:szCs w:val="20"/>
            </w:rPr>
            <w:t>1</w:t>
          </w:r>
          <w:r w:rsidR="000B3285">
            <w:rPr>
              <w:rFonts w:ascii="Century Gothic" w:hAnsi="Century Gothic"/>
              <w:b/>
              <w:sz w:val="18"/>
              <w:szCs w:val="20"/>
            </w:rPr>
            <w:t>7</w:t>
          </w:r>
          <w:r w:rsidR="00A31E94">
            <w:rPr>
              <w:rFonts w:ascii="Century Gothic" w:hAnsi="Century Gothic"/>
              <w:b/>
              <w:sz w:val="18"/>
              <w:szCs w:val="20"/>
            </w:rPr>
            <w:t xml:space="preserve"> AL </w:t>
          </w:r>
          <w:r w:rsidR="000764D0">
            <w:rPr>
              <w:rFonts w:ascii="Century Gothic" w:hAnsi="Century Gothic"/>
              <w:b/>
              <w:sz w:val="18"/>
              <w:szCs w:val="20"/>
            </w:rPr>
            <w:t>22</w:t>
          </w:r>
          <w:r w:rsidR="00A31E94">
            <w:rPr>
              <w:rFonts w:ascii="Century Gothic" w:hAnsi="Century Gothic"/>
              <w:b/>
              <w:sz w:val="18"/>
              <w:szCs w:val="20"/>
            </w:rPr>
            <w:t xml:space="preserve"> DE </w:t>
          </w:r>
          <w:r w:rsidR="000764D0">
            <w:rPr>
              <w:rFonts w:ascii="Century Gothic" w:hAnsi="Century Gothic"/>
              <w:b/>
              <w:sz w:val="18"/>
              <w:szCs w:val="20"/>
            </w:rPr>
            <w:t>FEBRERO</w:t>
          </w:r>
          <w:r w:rsidR="00A511CF">
            <w:rPr>
              <w:rFonts w:ascii="Century Gothic" w:hAnsi="Century Gothic"/>
              <w:b/>
              <w:sz w:val="18"/>
              <w:szCs w:val="20"/>
            </w:rPr>
            <w:t xml:space="preserve"> DE</w:t>
          </w:r>
          <w:r w:rsidR="00A31E94">
            <w:rPr>
              <w:rFonts w:ascii="Century Gothic" w:hAnsi="Century Gothic"/>
              <w:b/>
              <w:sz w:val="18"/>
              <w:szCs w:val="20"/>
            </w:rPr>
            <w:t>L</w:t>
          </w:r>
          <w:r w:rsidR="00275187">
            <w:rPr>
              <w:rFonts w:ascii="Century Gothic" w:hAnsi="Century Gothic"/>
              <w:b/>
              <w:sz w:val="18"/>
              <w:szCs w:val="20"/>
            </w:rPr>
            <w:t xml:space="preserve"> 20</w:t>
          </w:r>
          <w:r w:rsidR="00A31E94">
            <w:rPr>
              <w:rFonts w:ascii="Century Gothic" w:hAnsi="Century Gothic"/>
              <w:b/>
              <w:sz w:val="18"/>
              <w:szCs w:val="20"/>
            </w:rPr>
            <w:t>20</w:t>
          </w:r>
        </w:p>
      </w:tc>
      <w:tc>
        <w:tcPr>
          <w:tcW w:w="1843" w:type="dxa"/>
          <w:shd w:val="clear" w:color="auto" w:fill="auto"/>
          <w:vAlign w:val="center"/>
        </w:tcPr>
        <w:p w14:paraId="1823D486" w14:textId="3D9371DB" w:rsidR="00A907F0" w:rsidRPr="003C4FC4" w:rsidRDefault="00A907F0" w:rsidP="00822B2E">
          <w:pPr>
            <w:tabs>
              <w:tab w:val="left" w:pos="525"/>
              <w:tab w:val="center" w:pos="1290"/>
            </w:tabs>
            <w:jc w:val="center"/>
            <w:rPr>
              <w:rFonts w:ascii="Century Gothic" w:hAnsi="Century Gothic"/>
              <w:sz w:val="16"/>
              <w:szCs w:val="16"/>
              <w:lang w:val="es-ES"/>
            </w:rPr>
          </w:pPr>
          <w:r w:rsidRPr="003C4FC4">
            <w:rPr>
              <w:rFonts w:ascii="Century Gothic" w:hAnsi="Century Gothic"/>
              <w:sz w:val="16"/>
              <w:szCs w:val="16"/>
              <w:lang w:val="es-ES"/>
            </w:rPr>
            <w:t xml:space="preserve">PÁGINA </w:t>
          </w:r>
          <w:r w:rsidRPr="003C4FC4">
            <w:rPr>
              <w:rFonts w:ascii="Century Gothic" w:hAnsi="Century Gothic"/>
              <w:sz w:val="16"/>
              <w:szCs w:val="16"/>
              <w:lang w:val="es-ES"/>
            </w:rPr>
            <w:fldChar w:fldCharType="begin"/>
          </w:r>
          <w:r w:rsidRPr="003C4FC4">
            <w:rPr>
              <w:rFonts w:ascii="Century Gothic" w:hAnsi="Century Gothic"/>
              <w:sz w:val="16"/>
              <w:szCs w:val="16"/>
              <w:lang w:val="es-ES"/>
            </w:rPr>
            <w:instrText xml:space="preserve"> </w:instrText>
          </w:r>
          <w:r>
            <w:rPr>
              <w:rFonts w:ascii="Century Gothic" w:hAnsi="Century Gothic"/>
              <w:sz w:val="16"/>
              <w:szCs w:val="16"/>
              <w:lang w:val="es-ES"/>
            </w:rPr>
            <w:instrText>PAGE</w:instrText>
          </w:r>
          <w:r w:rsidRPr="003C4FC4">
            <w:rPr>
              <w:rFonts w:ascii="Century Gothic" w:hAnsi="Century Gothic"/>
              <w:sz w:val="16"/>
              <w:szCs w:val="16"/>
              <w:lang w:val="es-ES"/>
            </w:rPr>
            <w:instrText xml:space="preserve"> </w:instrText>
          </w:r>
          <w:r w:rsidRPr="003C4FC4">
            <w:rPr>
              <w:rFonts w:ascii="Century Gothic" w:hAnsi="Century Gothic"/>
              <w:sz w:val="16"/>
              <w:szCs w:val="16"/>
              <w:lang w:val="es-ES"/>
            </w:rPr>
            <w:fldChar w:fldCharType="separate"/>
          </w:r>
          <w:r w:rsidR="006979D4">
            <w:rPr>
              <w:rFonts w:ascii="Century Gothic" w:hAnsi="Century Gothic"/>
              <w:noProof/>
              <w:sz w:val="16"/>
              <w:szCs w:val="16"/>
              <w:lang w:val="es-ES"/>
            </w:rPr>
            <w:t>2</w:t>
          </w:r>
          <w:r w:rsidRPr="003C4FC4">
            <w:rPr>
              <w:rFonts w:ascii="Century Gothic" w:hAnsi="Century Gothic"/>
              <w:sz w:val="16"/>
              <w:szCs w:val="16"/>
              <w:lang w:val="es-ES"/>
            </w:rPr>
            <w:fldChar w:fldCharType="end"/>
          </w:r>
          <w:r w:rsidRPr="003C4FC4">
            <w:rPr>
              <w:rFonts w:ascii="Century Gothic" w:hAnsi="Century Gothic"/>
              <w:sz w:val="16"/>
              <w:szCs w:val="16"/>
              <w:lang w:val="es-ES"/>
            </w:rPr>
            <w:t xml:space="preserve"> DE </w:t>
          </w:r>
          <w:r w:rsidRPr="003C4FC4">
            <w:rPr>
              <w:rFonts w:ascii="Century Gothic" w:hAnsi="Century Gothic"/>
              <w:sz w:val="16"/>
              <w:szCs w:val="16"/>
              <w:lang w:val="es-ES"/>
            </w:rPr>
            <w:fldChar w:fldCharType="begin"/>
          </w:r>
          <w:r w:rsidRPr="003C4FC4">
            <w:rPr>
              <w:rFonts w:ascii="Century Gothic" w:hAnsi="Century Gothic"/>
              <w:sz w:val="16"/>
              <w:szCs w:val="16"/>
              <w:lang w:val="es-ES"/>
            </w:rPr>
            <w:instrText xml:space="preserve"> </w:instrText>
          </w:r>
          <w:r>
            <w:rPr>
              <w:rFonts w:ascii="Century Gothic" w:hAnsi="Century Gothic"/>
              <w:sz w:val="16"/>
              <w:szCs w:val="16"/>
              <w:lang w:val="es-ES"/>
            </w:rPr>
            <w:instrText>NUMPAGES</w:instrText>
          </w:r>
          <w:r w:rsidRPr="003C4FC4">
            <w:rPr>
              <w:rFonts w:ascii="Century Gothic" w:hAnsi="Century Gothic"/>
              <w:sz w:val="16"/>
              <w:szCs w:val="16"/>
              <w:lang w:val="es-ES"/>
            </w:rPr>
            <w:instrText xml:space="preserve">  </w:instrText>
          </w:r>
          <w:r w:rsidRPr="003C4FC4">
            <w:rPr>
              <w:rFonts w:ascii="Century Gothic" w:hAnsi="Century Gothic"/>
              <w:sz w:val="16"/>
              <w:szCs w:val="16"/>
              <w:lang w:val="es-ES"/>
            </w:rPr>
            <w:fldChar w:fldCharType="separate"/>
          </w:r>
          <w:r w:rsidR="006979D4">
            <w:rPr>
              <w:rFonts w:ascii="Century Gothic" w:hAnsi="Century Gothic"/>
              <w:noProof/>
              <w:sz w:val="16"/>
              <w:szCs w:val="16"/>
              <w:lang w:val="es-ES"/>
            </w:rPr>
            <w:t>2</w:t>
          </w:r>
          <w:r w:rsidRPr="003C4FC4">
            <w:rPr>
              <w:rFonts w:ascii="Century Gothic" w:hAnsi="Century Gothic"/>
              <w:sz w:val="16"/>
              <w:szCs w:val="16"/>
              <w:lang w:val="es-ES"/>
            </w:rPr>
            <w:fldChar w:fldCharType="end"/>
          </w:r>
        </w:p>
      </w:tc>
    </w:tr>
  </w:tbl>
  <w:p w14:paraId="68BB1BE8" w14:textId="77777777" w:rsidR="00A907F0" w:rsidRDefault="00A907F0" w:rsidP="00330E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A21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6105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86683D"/>
    <w:multiLevelType w:val="hybridMultilevel"/>
    <w:tmpl w:val="7BFA9A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1951"/>
    <w:multiLevelType w:val="hybridMultilevel"/>
    <w:tmpl w:val="C25003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73A2"/>
    <w:multiLevelType w:val="hybridMultilevel"/>
    <w:tmpl w:val="44B41E60"/>
    <w:lvl w:ilvl="0" w:tplc="2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C0079"/>
    <w:multiLevelType w:val="hybridMultilevel"/>
    <w:tmpl w:val="BB5C36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3251"/>
    <w:multiLevelType w:val="hybridMultilevel"/>
    <w:tmpl w:val="09F07C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A007D"/>
    <w:multiLevelType w:val="hybridMultilevel"/>
    <w:tmpl w:val="E4B0F9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2574F"/>
    <w:multiLevelType w:val="hybridMultilevel"/>
    <w:tmpl w:val="7CEC08D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3675"/>
    <w:multiLevelType w:val="hybridMultilevel"/>
    <w:tmpl w:val="745EAF86"/>
    <w:lvl w:ilvl="0" w:tplc="D584E17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511B8"/>
    <w:multiLevelType w:val="hybridMultilevel"/>
    <w:tmpl w:val="31CCC47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471504"/>
    <w:multiLevelType w:val="hybridMultilevel"/>
    <w:tmpl w:val="D7B02D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874D6"/>
    <w:multiLevelType w:val="hybridMultilevel"/>
    <w:tmpl w:val="288621F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56B51"/>
    <w:multiLevelType w:val="hybridMultilevel"/>
    <w:tmpl w:val="904A098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910BE"/>
    <w:multiLevelType w:val="hybridMultilevel"/>
    <w:tmpl w:val="41A60C68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73C5D"/>
    <w:multiLevelType w:val="hybridMultilevel"/>
    <w:tmpl w:val="0ED0B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25B26"/>
    <w:multiLevelType w:val="hybridMultilevel"/>
    <w:tmpl w:val="853000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E782B"/>
    <w:multiLevelType w:val="hybridMultilevel"/>
    <w:tmpl w:val="CE34390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106C5"/>
    <w:multiLevelType w:val="hybridMultilevel"/>
    <w:tmpl w:val="DAC666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32EEF"/>
    <w:multiLevelType w:val="hybridMultilevel"/>
    <w:tmpl w:val="25F80A96"/>
    <w:lvl w:ilvl="0" w:tplc="800CD6E2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B2FBF"/>
    <w:multiLevelType w:val="hybridMultilevel"/>
    <w:tmpl w:val="FAF8A2A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51DA7"/>
    <w:multiLevelType w:val="hybridMultilevel"/>
    <w:tmpl w:val="B3322E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210B9"/>
    <w:multiLevelType w:val="hybridMultilevel"/>
    <w:tmpl w:val="7BF846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16CBF"/>
    <w:multiLevelType w:val="hybridMultilevel"/>
    <w:tmpl w:val="6CD6C6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8176C"/>
    <w:multiLevelType w:val="hybridMultilevel"/>
    <w:tmpl w:val="6D6C64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244A1"/>
    <w:multiLevelType w:val="hybridMultilevel"/>
    <w:tmpl w:val="4B06B52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5"/>
  </w:num>
  <w:num w:numId="5">
    <w:abstractNumId w:val="7"/>
  </w:num>
  <w:num w:numId="6">
    <w:abstractNumId w:val="13"/>
  </w:num>
  <w:num w:numId="7">
    <w:abstractNumId w:val="18"/>
  </w:num>
  <w:num w:numId="8">
    <w:abstractNumId w:val="2"/>
  </w:num>
  <w:num w:numId="9">
    <w:abstractNumId w:val="4"/>
  </w:num>
  <w:num w:numId="10">
    <w:abstractNumId w:val="12"/>
  </w:num>
  <w:num w:numId="11">
    <w:abstractNumId w:val="1"/>
  </w:num>
  <w:num w:numId="12">
    <w:abstractNumId w:val="22"/>
  </w:num>
  <w:num w:numId="13">
    <w:abstractNumId w:val="5"/>
  </w:num>
  <w:num w:numId="14">
    <w:abstractNumId w:val="16"/>
  </w:num>
  <w:num w:numId="15">
    <w:abstractNumId w:val="17"/>
  </w:num>
  <w:num w:numId="16">
    <w:abstractNumId w:val="23"/>
  </w:num>
  <w:num w:numId="17">
    <w:abstractNumId w:val="10"/>
  </w:num>
  <w:num w:numId="18">
    <w:abstractNumId w:val="24"/>
  </w:num>
  <w:num w:numId="19">
    <w:abstractNumId w:val="3"/>
  </w:num>
  <w:num w:numId="20">
    <w:abstractNumId w:val="9"/>
  </w:num>
  <w:num w:numId="21">
    <w:abstractNumId w:val="14"/>
  </w:num>
  <w:num w:numId="22">
    <w:abstractNumId w:val="0"/>
  </w:num>
  <w:num w:numId="23">
    <w:abstractNumId w:val="6"/>
  </w:num>
  <w:num w:numId="24">
    <w:abstractNumId w:val="11"/>
  </w:num>
  <w:num w:numId="25">
    <w:abstractNumId w:val="8"/>
  </w:num>
  <w:num w:numId="2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FC"/>
    <w:rsid w:val="000005AB"/>
    <w:rsid w:val="00000CF2"/>
    <w:rsid w:val="0000123C"/>
    <w:rsid w:val="000013B5"/>
    <w:rsid w:val="00002CCC"/>
    <w:rsid w:val="00003C14"/>
    <w:rsid w:val="00004A2B"/>
    <w:rsid w:val="00005868"/>
    <w:rsid w:val="00013CD7"/>
    <w:rsid w:val="00016D96"/>
    <w:rsid w:val="00016EEC"/>
    <w:rsid w:val="00020FA9"/>
    <w:rsid w:val="00023F44"/>
    <w:rsid w:val="00024CC5"/>
    <w:rsid w:val="00026D4A"/>
    <w:rsid w:val="00031A1C"/>
    <w:rsid w:val="00033DD2"/>
    <w:rsid w:val="0003504C"/>
    <w:rsid w:val="00035D2F"/>
    <w:rsid w:val="000379CA"/>
    <w:rsid w:val="000406C5"/>
    <w:rsid w:val="000409CA"/>
    <w:rsid w:val="000412FA"/>
    <w:rsid w:val="00042038"/>
    <w:rsid w:val="0004218E"/>
    <w:rsid w:val="00042395"/>
    <w:rsid w:val="00050A35"/>
    <w:rsid w:val="000533A9"/>
    <w:rsid w:val="00053B8B"/>
    <w:rsid w:val="0006002D"/>
    <w:rsid w:val="0006121A"/>
    <w:rsid w:val="0006520D"/>
    <w:rsid w:val="00065451"/>
    <w:rsid w:val="00067119"/>
    <w:rsid w:val="00067D76"/>
    <w:rsid w:val="00074A0C"/>
    <w:rsid w:val="000764D0"/>
    <w:rsid w:val="0007740B"/>
    <w:rsid w:val="0007751E"/>
    <w:rsid w:val="00077DA7"/>
    <w:rsid w:val="00081850"/>
    <w:rsid w:val="00083C58"/>
    <w:rsid w:val="00085090"/>
    <w:rsid w:val="00090381"/>
    <w:rsid w:val="00092245"/>
    <w:rsid w:val="0009313E"/>
    <w:rsid w:val="00094AC7"/>
    <w:rsid w:val="000955C0"/>
    <w:rsid w:val="00097B75"/>
    <w:rsid w:val="000A0B9F"/>
    <w:rsid w:val="000A0C09"/>
    <w:rsid w:val="000B00C3"/>
    <w:rsid w:val="000B1540"/>
    <w:rsid w:val="000B3285"/>
    <w:rsid w:val="000B49A4"/>
    <w:rsid w:val="000B7DB0"/>
    <w:rsid w:val="000C11FB"/>
    <w:rsid w:val="000C1E07"/>
    <w:rsid w:val="000C4C91"/>
    <w:rsid w:val="000C54BA"/>
    <w:rsid w:val="000C7DC7"/>
    <w:rsid w:val="000D079D"/>
    <w:rsid w:val="000D10BC"/>
    <w:rsid w:val="000D210A"/>
    <w:rsid w:val="000D2D98"/>
    <w:rsid w:val="000D43AA"/>
    <w:rsid w:val="000E354B"/>
    <w:rsid w:val="000E54D2"/>
    <w:rsid w:val="000E6333"/>
    <w:rsid w:val="000E74A1"/>
    <w:rsid w:val="000F0685"/>
    <w:rsid w:val="000F484F"/>
    <w:rsid w:val="001028AD"/>
    <w:rsid w:val="00107F51"/>
    <w:rsid w:val="00110E5D"/>
    <w:rsid w:val="00111827"/>
    <w:rsid w:val="00111990"/>
    <w:rsid w:val="00115463"/>
    <w:rsid w:val="00116A56"/>
    <w:rsid w:val="00117506"/>
    <w:rsid w:val="0012296A"/>
    <w:rsid w:val="001245E1"/>
    <w:rsid w:val="00135228"/>
    <w:rsid w:val="00135D7C"/>
    <w:rsid w:val="00135E82"/>
    <w:rsid w:val="00136F14"/>
    <w:rsid w:val="0014032C"/>
    <w:rsid w:val="001424E5"/>
    <w:rsid w:val="00142BCB"/>
    <w:rsid w:val="00143C3F"/>
    <w:rsid w:val="00144C84"/>
    <w:rsid w:val="00144CFF"/>
    <w:rsid w:val="001518FB"/>
    <w:rsid w:val="00153398"/>
    <w:rsid w:val="00154F75"/>
    <w:rsid w:val="00156552"/>
    <w:rsid w:val="00157307"/>
    <w:rsid w:val="00162C80"/>
    <w:rsid w:val="00165FF5"/>
    <w:rsid w:val="00166EFC"/>
    <w:rsid w:val="00176476"/>
    <w:rsid w:val="0018202A"/>
    <w:rsid w:val="00182B13"/>
    <w:rsid w:val="00186353"/>
    <w:rsid w:val="0019425C"/>
    <w:rsid w:val="00196A6C"/>
    <w:rsid w:val="001A10CB"/>
    <w:rsid w:val="001A114A"/>
    <w:rsid w:val="001A4311"/>
    <w:rsid w:val="001A77CA"/>
    <w:rsid w:val="001B00E7"/>
    <w:rsid w:val="001B07BD"/>
    <w:rsid w:val="001B5FBD"/>
    <w:rsid w:val="001B793B"/>
    <w:rsid w:val="001C14A1"/>
    <w:rsid w:val="001C17EF"/>
    <w:rsid w:val="001C1FAF"/>
    <w:rsid w:val="001C44B9"/>
    <w:rsid w:val="001C466E"/>
    <w:rsid w:val="001C6744"/>
    <w:rsid w:val="001C6D46"/>
    <w:rsid w:val="001D0B2E"/>
    <w:rsid w:val="001D0F60"/>
    <w:rsid w:val="001D1FA9"/>
    <w:rsid w:val="001D275C"/>
    <w:rsid w:val="001D3A29"/>
    <w:rsid w:val="001D3D9E"/>
    <w:rsid w:val="001D6E36"/>
    <w:rsid w:val="001E37DD"/>
    <w:rsid w:val="001E3985"/>
    <w:rsid w:val="001E3B25"/>
    <w:rsid w:val="001E4666"/>
    <w:rsid w:val="001E4E20"/>
    <w:rsid w:val="001E720C"/>
    <w:rsid w:val="001F03A2"/>
    <w:rsid w:val="001F3358"/>
    <w:rsid w:val="00200B05"/>
    <w:rsid w:val="00202445"/>
    <w:rsid w:val="002024AF"/>
    <w:rsid w:val="002026FD"/>
    <w:rsid w:val="00203BC2"/>
    <w:rsid w:val="0021076A"/>
    <w:rsid w:val="002128D9"/>
    <w:rsid w:val="002140A0"/>
    <w:rsid w:val="0022125F"/>
    <w:rsid w:val="0022385D"/>
    <w:rsid w:val="002242A7"/>
    <w:rsid w:val="00230F7F"/>
    <w:rsid w:val="00232090"/>
    <w:rsid w:val="00232430"/>
    <w:rsid w:val="00235733"/>
    <w:rsid w:val="00236A01"/>
    <w:rsid w:val="00236F20"/>
    <w:rsid w:val="0024210F"/>
    <w:rsid w:val="002464B4"/>
    <w:rsid w:val="002506C3"/>
    <w:rsid w:val="00260676"/>
    <w:rsid w:val="00262C85"/>
    <w:rsid w:val="002636F5"/>
    <w:rsid w:val="0027291E"/>
    <w:rsid w:val="0027361D"/>
    <w:rsid w:val="00275187"/>
    <w:rsid w:val="00276148"/>
    <w:rsid w:val="0027642F"/>
    <w:rsid w:val="00280EC3"/>
    <w:rsid w:val="002821E5"/>
    <w:rsid w:val="00282520"/>
    <w:rsid w:val="00283672"/>
    <w:rsid w:val="00284465"/>
    <w:rsid w:val="00286546"/>
    <w:rsid w:val="0028659C"/>
    <w:rsid w:val="00287AF6"/>
    <w:rsid w:val="00291444"/>
    <w:rsid w:val="00291976"/>
    <w:rsid w:val="002929A0"/>
    <w:rsid w:val="0029361E"/>
    <w:rsid w:val="00294E47"/>
    <w:rsid w:val="0029585F"/>
    <w:rsid w:val="00297505"/>
    <w:rsid w:val="0029752D"/>
    <w:rsid w:val="002A0E29"/>
    <w:rsid w:val="002A12E7"/>
    <w:rsid w:val="002A5C6D"/>
    <w:rsid w:val="002A764E"/>
    <w:rsid w:val="002B09A2"/>
    <w:rsid w:val="002B0C81"/>
    <w:rsid w:val="002B0F57"/>
    <w:rsid w:val="002B2436"/>
    <w:rsid w:val="002B4973"/>
    <w:rsid w:val="002B51E4"/>
    <w:rsid w:val="002B6F85"/>
    <w:rsid w:val="002B7376"/>
    <w:rsid w:val="002C4264"/>
    <w:rsid w:val="002C4DF1"/>
    <w:rsid w:val="002C6C19"/>
    <w:rsid w:val="002D1C86"/>
    <w:rsid w:val="002D2DDB"/>
    <w:rsid w:val="002D6B00"/>
    <w:rsid w:val="002D7300"/>
    <w:rsid w:val="002E04B7"/>
    <w:rsid w:val="002E0E93"/>
    <w:rsid w:val="002F019E"/>
    <w:rsid w:val="002F0FF9"/>
    <w:rsid w:val="002F268A"/>
    <w:rsid w:val="002F2B50"/>
    <w:rsid w:val="002F4F45"/>
    <w:rsid w:val="002F55F2"/>
    <w:rsid w:val="002F56B1"/>
    <w:rsid w:val="002F66D6"/>
    <w:rsid w:val="002F7489"/>
    <w:rsid w:val="00305B95"/>
    <w:rsid w:val="00306C98"/>
    <w:rsid w:val="00307454"/>
    <w:rsid w:val="00311DED"/>
    <w:rsid w:val="0031488F"/>
    <w:rsid w:val="00316B7A"/>
    <w:rsid w:val="0032088D"/>
    <w:rsid w:val="00320E7D"/>
    <w:rsid w:val="003225F9"/>
    <w:rsid w:val="00324F6D"/>
    <w:rsid w:val="003261A8"/>
    <w:rsid w:val="00326733"/>
    <w:rsid w:val="003274FF"/>
    <w:rsid w:val="00327769"/>
    <w:rsid w:val="00330C69"/>
    <w:rsid w:val="00330EBA"/>
    <w:rsid w:val="003315CF"/>
    <w:rsid w:val="00332A73"/>
    <w:rsid w:val="0033374E"/>
    <w:rsid w:val="00335B99"/>
    <w:rsid w:val="00336457"/>
    <w:rsid w:val="00336D2F"/>
    <w:rsid w:val="003413C0"/>
    <w:rsid w:val="003427CD"/>
    <w:rsid w:val="00342C8B"/>
    <w:rsid w:val="00345EEE"/>
    <w:rsid w:val="00346DD1"/>
    <w:rsid w:val="00347A29"/>
    <w:rsid w:val="00352277"/>
    <w:rsid w:val="0035253B"/>
    <w:rsid w:val="00353D76"/>
    <w:rsid w:val="00355E52"/>
    <w:rsid w:val="00360D86"/>
    <w:rsid w:val="00361376"/>
    <w:rsid w:val="00361691"/>
    <w:rsid w:val="00362C16"/>
    <w:rsid w:val="00363D6F"/>
    <w:rsid w:val="003645DE"/>
    <w:rsid w:val="00366148"/>
    <w:rsid w:val="00367CB0"/>
    <w:rsid w:val="003714F4"/>
    <w:rsid w:val="00372171"/>
    <w:rsid w:val="003725CE"/>
    <w:rsid w:val="003756E8"/>
    <w:rsid w:val="00376458"/>
    <w:rsid w:val="00380068"/>
    <w:rsid w:val="003840FF"/>
    <w:rsid w:val="00385C50"/>
    <w:rsid w:val="00387271"/>
    <w:rsid w:val="003930AB"/>
    <w:rsid w:val="003939C8"/>
    <w:rsid w:val="003A0269"/>
    <w:rsid w:val="003A070B"/>
    <w:rsid w:val="003A0E80"/>
    <w:rsid w:val="003A3CE2"/>
    <w:rsid w:val="003A632E"/>
    <w:rsid w:val="003A682C"/>
    <w:rsid w:val="003A6AC0"/>
    <w:rsid w:val="003B136E"/>
    <w:rsid w:val="003B2DC6"/>
    <w:rsid w:val="003B7297"/>
    <w:rsid w:val="003B7B52"/>
    <w:rsid w:val="003C3093"/>
    <w:rsid w:val="003C42F5"/>
    <w:rsid w:val="003C4A30"/>
    <w:rsid w:val="003C7F69"/>
    <w:rsid w:val="003D0B93"/>
    <w:rsid w:val="003D1ECB"/>
    <w:rsid w:val="003D5055"/>
    <w:rsid w:val="003D52CD"/>
    <w:rsid w:val="003E0C4A"/>
    <w:rsid w:val="003E1392"/>
    <w:rsid w:val="003E13A9"/>
    <w:rsid w:val="003E23E3"/>
    <w:rsid w:val="003E7003"/>
    <w:rsid w:val="003E7A16"/>
    <w:rsid w:val="003F0D52"/>
    <w:rsid w:val="003F38A6"/>
    <w:rsid w:val="003F47BA"/>
    <w:rsid w:val="003F47D8"/>
    <w:rsid w:val="003F5354"/>
    <w:rsid w:val="003F53CD"/>
    <w:rsid w:val="003F6DF1"/>
    <w:rsid w:val="003F7220"/>
    <w:rsid w:val="003F729F"/>
    <w:rsid w:val="00407D28"/>
    <w:rsid w:val="00416D8D"/>
    <w:rsid w:val="004225D0"/>
    <w:rsid w:val="00424147"/>
    <w:rsid w:val="00426413"/>
    <w:rsid w:val="00435E11"/>
    <w:rsid w:val="004525A6"/>
    <w:rsid w:val="00454DE1"/>
    <w:rsid w:val="00455C48"/>
    <w:rsid w:val="00456A0D"/>
    <w:rsid w:val="0046046C"/>
    <w:rsid w:val="00460708"/>
    <w:rsid w:val="0046079E"/>
    <w:rsid w:val="00461542"/>
    <w:rsid w:val="00463953"/>
    <w:rsid w:val="00466F4D"/>
    <w:rsid w:val="00470B46"/>
    <w:rsid w:val="00472400"/>
    <w:rsid w:val="00474FA7"/>
    <w:rsid w:val="0047681F"/>
    <w:rsid w:val="00477756"/>
    <w:rsid w:val="00480DD4"/>
    <w:rsid w:val="004822CC"/>
    <w:rsid w:val="0048280C"/>
    <w:rsid w:val="004841D1"/>
    <w:rsid w:val="00486995"/>
    <w:rsid w:val="004873C8"/>
    <w:rsid w:val="00490E27"/>
    <w:rsid w:val="00491BCF"/>
    <w:rsid w:val="0049610B"/>
    <w:rsid w:val="0049649D"/>
    <w:rsid w:val="00496526"/>
    <w:rsid w:val="004A0468"/>
    <w:rsid w:val="004A1719"/>
    <w:rsid w:val="004A1DF1"/>
    <w:rsid w:val="004A3446"/>
    <w:rsid w:val="004A44C3"/>
    <w:rsid w:val="004A73C5"/>
    <w:rsid w:val="004A743E"/>
    <w:rsid w:val="004A77B1"/>
    <w:rsid w:val="004B013C"/>
    <w:rsid w:val="004B38B2"/>
    <w:rsid w:val="004B650A"/>
    <w:rsid w:val="004B6E4E"/>
    <w:rsid w:val="004C2272"/>
    <w:rsid w:val="004C4AF7"/>
    <w:rsid w:val="004C5757"/>
    <w:rsid w:val="004C7333"/>
    <w:rsid w:val="004D0BBA"/>
    <w:rsid w:val="004D1B3B"/>
    <w:rsid w:val="004D633B"/>
    <w:rsid w:val="004D7EA5"/>
    <w:rsid w:val="004E1C6A"/>
    <w:rsid w:val="004E350E"/>
    <w:rsid w:val="004E3AEC"/>
    <w:rsid w:val="004E5375"/>
    <w:rsid w:val="004E5458"/>
    <w:rsid w:val="004F1353"/>
    <w:rsid w:val="004F1592"/>
    <w:rsid w:val="004F3526"/>
    <w:rsid w:val="004F6D75"/>
    <w:rsid w:val="00500230"/>
    <w:rsid w:val="00501675"/>
    <w:rsid w:val="00501D33"/>
    <w:rsid w:val="0050368C"/>
    <w:rsid w:val="00504183"/>
    <w:rsid w:val="00504452"/>
    <w:rsid w:val="00504D3D"/>
    <w:rsid w:val="00505B57"/>
    <w:rsid w:val="00506123"/>
    <w:rsid w:val="00507EDC"/>
    <w:rsid w:val="0051006C"/>
    <w:rsid w:val="0051184E"/>
    <w:rsid w:val="00512BAC"/>
    <w:rsid w:val="00513531"/>
    <w:rsid w:val="00515351"/>
    <w:rsid w:val="0051591C"/>
    <w:rsid w:val="00516062"/>
    <w:rsid w:val="00520D92"/>
    <w:rsid w:val="0052220D"/>
    <w:rsid w:val="00522323"/>
    <w:rsid w:val="005228B6"/>
    <w:rsid w:val="00524058"/>
    <w:rsid w:val="00525ADE"/>
    <w:rsid w:val="00525E60"/>
    <w:rsid w:val="00527013"/>
    <w:rsid w:val="00527DEF"/>
    <w:rsid w:val="00530C95"/>
    <w:rsid w:val="00531E2C"/>
    <w:rsid w:val="00532F2D"/>
    <w:rsid w:val="005342ED"/>
    <w:rsid w:val="00536E62"/>
    <w:rsid w:val="00537BC1"/>
    <w:rsid w:val="00537E4F"/>
    <w:rsid w:val="00541E7F"/>
    <w:rsid w:val="00543378"/>
    <w:rsid w:val="00547645"/>
    <w:rsid w:val="0055119F"/>
    <w:rsid w:val="00552487"/>
    <w:rsid w:val="005527D2"/>
    <w:rsid w:val="00553233"/>
    <w:rsid w:val="00553E32"/>
    <w:rsid w:val="0055517C"/>
    <w:rsid w:val="00556D47"/>
    <w:rsid w:val="00562B42"/>
    <w:rsid w:val="005648C0"/>
    <w:rsid w:val="00566B1D"/>
    <w:rsid w:val="005713F2"/>
    <w:rsid w:val="00574CC7"/>
    <w:rsid w:val="0057730B"/>
    <w:rsid w:val="00580AB6"/>
    <w:rsid w:val="00581935"/>
    <w:rsid w:val="00584769"/>
    <w:rsid w:val="0058610E"/>
    <w:rsid w:val="00586358"/>
    <w:rsid w:val="00590743"/>
    <w:rsid w:val="00590F00"/>
    <w:rsid w:val="005939D0"/>
    <w:rsid w:val="00595562"/>
    <w:rsid w:val="00596AE9"/>
    <w:rsid w:val="00596CF0"/>
    <w:rsid w:val="005A371B"/>
    <w:rsid w:val="005A73A7"/>
    <w:rsid w:val="005A7408"/>
    <w:rsid w:val="005B0A18"/>
    <w:rsid w:val="005B108B"/>
    <w:rsid w:val="005B1C2E"/>
    <w:rsid w:val="005B21B9"/>
    <w:rsid w:val="005B2B32"/>
    <w:rsid w:val="005B3580"/>
    <w:rsid w:val="005B3839"/>
    <w:rsid w:val="005B544D"/>
    <w:rsid w:val="005B615D"/>
    <w:rsid w:val="005B7C07"/>
    <w:rsid w:val="005C276B"/>
    <w:rsid w:val="005C3F74"/>
    <w:rsid w:val="005C427D"/>
    <w:rsid w:val="005C489D"/>
    <w:rsid w:val="005C7CD5"/>
    <w:rsid w:val="005D0C48"/>
    <w:rsid w:val="005D1CD5"/>
    <w:rsid w:val="005D28F8"/>
    <w:rsid w:val="005D296C"/>
    <w:rsid w:val="005D3FC8"/>
    <w:rsid w:val="005D42F4"/>
    <w:rsid w:val="005D5060"/>
    <w:rsid w:val="005D55B6"/>
    <w:rsid w:val="005D74E6"/>
    <w:rsid w:val="005E2159"/>
    <w:rsid w:val="005E4011"/>
    <w:rsid w:val="005E402D"/>
    <w:rsid w:val="005E46B1"/>
    <w:rsid w:val="005F05CA"/>
    <w:rsid w:val="005F339E"/>
    <w:rsid w:val="005F3FD6"/>
    <w:rsid w:val="005F5976"/>
    <w:rsid w:val="005F6F84"/>
    <w:rsid w:val="00600853"/>
    <w:rsid w:val="00600E6F"/>
    <w:rsid w:val="006053EF"/>
    <w:rsid w:val="006067C9"/>
    <w:rsid w:val="0061053C"/>
    <w:rsid w:val="006118E9"/>
    <w:rsid w:val="00611AB0"/>
    <w:rsid w:val="00613B3E"/>
    <w:rsid w:val="00614B16"/>
    <w:rsid w:val="006151BE"/>
    <w:rsid w:val="006153CC"/>
    <w:rsid w:val="006163DC"/>
    <w:rsid w:val="00622519"/>
    <w:rsid w:val="00624A99"/>
    <w:rsid w:val="00624AD1"/>
    <w:rsid w:val="00625096"/>
    <w:rsid w:val="0062527E"/>
    <w:rsid w:val="00625405"/>
    <w:rsid w:val="00626E0B"/>
    <w:rsid w:val="00630D87"/>
    <w:rsid w:val="0063447F"/>
    <w:rsid w:val="00634F02"/>
    <w:rsid w:val="00636EF8"/>
    <w:rsid w:val="0063700C"/>
    <w:rsid w:val="00640ECB"/>
    <w:rsid w:val="00641779"/>
    <w:rsid w:val="00643E0B"/>
    <w:rsid w:val="00650F1F"/>
    <w:rsid w:val="00652410"/>
    <w:rsid w:val="0065413D"/>
    <w:rsid w:val="00654CC7"/>
    <w:rsid w:val="00657DE8"/>
    <w:rsid w:val="006614B3"/>
    <w:rsid w:val="006618EF"/>
    <w:rsid w:val="00661B78"/>
    <w:rsid w:val="00662956"/>
    <w:rsid w:val="00662DFE"/>
    <w:rsid w:val="0066563B"/>
    <w:rsid w:val="006720D8"/>
    <w:rsid w:val="00672853"/>
    <w:rsid w:val="00674529"/>
    <w:rsid w:val="006750C3"/>
    <w:rsid w:val="006763EA"/>
    <w:rsid w:val="0067687A"/>
    <w:rsid w:val="006806A1"/>
    <w:rsid w:val="0068077E"/>
    <w:rsid w:val="00681F4C"/>
    <w:rsid w:val="006843CE"/>
    <w:rsid w:val="00690B1B"/>
    <w:rsid w:val="00692C24"/>
    <w:rsid w:val="00694A50"/>
    <w:rsid w:val="0069585F"/>
    <w:rsid w:val="006965CB"/>
    <w:rsid w:val="006979D4"/>
    <w:rsid w:val="006A4975"/>
    <w:rsid w:val="006A55DF"/>
    <w:rsid w:val="006A6490"/>
    <w:rsid w:val="006C05F4"/>
    <w:rsid w:val="006C39A9"/>
    <w:rsid w:val="006C6769"/>
    <w:rsid w:val="006C7BA0"/>
    <w:rsid w:val="006D327D"/>
    <w:rsid w:val="006D5600"/>
    <w:rsid w:val="006D71B3"/>
    <w:rsid w:val="006E37A1"/>
    <w:rsid w:val="006E5B0A"/>
    <w:rsid w:val="006E6B8A"/>
    <w:rsid w:val="006F0440"/>
    <w:rsid w:val="006F0DDC"/>
    <w:rsid w:val="006F213C"/>
    <w:rsid w:val="006F2A4A"/>
    <w:rsid w:val="006F2AFA"/>
    <w:rsid w:val="006F2D1F"/>
    <w:rsid w:val="006F43A8"/>
    <w:rsid w:val="006F4F6F"/>
    <w:rsid w:val="00702572"/>
    <w:rsid w:val="00704E59"/>
    <w:rsid w:val="0070600B"/>
    <w:rsid w:val="0070688A"/>
    <w:rsid w:val="00711E50"/>
    <w:rsid w:val="00712D76"/>
    <w:rsid w:val="00714773"/>
    <w:rsid w:val="0071541B"/>
    <w:rsid w:val="00715C76"/>
    <w:rsid w:val="00716EF4"/>
    <w:rsid w:val="00717FB9"/>
    <w:rsid w:val="00720E9C"/>
    <w:rsid w:val="00724043"/>
    <w:rsid w:val="007271F6"/>
    <w:rsid w:val="007276D2"/>
    <w:rsid w:val="00730E35"/>
    <w:rsid w:val="0073164A"/>
    <w:rsid w:val="0073205B"/>
    <w:rsid w:val="007364B6"/>
    <w:rsid w:val="00742285"/>
    <w:rsid w:val="00742498"/>
    <w:rsid w:val="0074327C"/>
    <w:rsid w:val="00751FDA"/>
    <w:rsid w:val="00753AB8"/>
    <w:rsid w:val="00753E2A"/>
    <w:rsid w:val="0075663D"/>
    <w:rsid w:val="007577D6"/>
    <w:rsid w:val="00757AC7"/>
    <w:rsid w:val="00764BF1"/>
    <w:rsid w:val="00765640"/>
    <w:rsid w:val="00770FB7"/>
    <w:rsid w:val="00772E44"/>
    <w:rsid w:val="00773D90"/>
    <w:rsid w:val="00774FB9"/>
    <w:rsid w:val="00775AB1"/>
    <w:rsid w:val="0077653A"/>
    <w:rsid w:val="00776610"/>
    <w:rsid w:val="007800F1"/>
    <w:rsid w:val="00780EED"/>
    <w:rsid w:val="00781AB5"/>
    <w:rsid w:val="00786888"/>
    <w:rsid w:val="00787D1E"/>
    <w:rsid w:val="0079163B"/>
    <w:rsid w:val="00791708"/>
    <w:rsid w:val="0079287B"/>
    <w:rsid w:val="0079379E"/>
    <w:rsid w:val="007A0987"/>
    <w:rsid w:val="007A2FBC"/>
    <w:rsid w:val="007A3D94"/>
    <w:rsid w:val="007A4580"/>
    <w:rsid w:val="007A7FF8"/>
    <w:rsid w:val="007B09FC"/>
    <w:rsid w:val="007B17E8"/>
    <w:rsid w:val="007B200D"/>
    <w:rsid w:val="007B23F5"/>
    <w:rsid w:val="007B63F2"/>
    <w:rsid w:val="007C0F3A"/>
    <w:rsid w:val="007C4A70"/>
    <w:rsid w:val="007C4FF8"/>
    <w:rsid w:val="007C79D5"/>
    <w:rsid w:val="007D523C"/>
    <w:rsid w:val="007D5E2D"/>
    <w:rsid w:val="007D717F"/>
    <w:rsid w:val="007E15B8"/>
    <w:rsid w:val="007E244E"/>
    <w:rsid w:val="007E28DB"/>
    <w:rsid w:val="007E3B1B"/>
    <w:rsid w:val="007E572B"/>
    <w:rsid w:val="007E5C3D"/>
    <w:rsid w:val="007E5F42"/>
    <w:rsid w:val="007E738B"/>
    <w:rsid w:val="007F1EFB"/>
    <w:rsid w:val="007F290D"/>
    <w:rsid w:val="007F2B92"/>
    <w:rsid w:val="007F4BD8"/>
    <w:rsid w:val="007F585D"/>
    <w:rsid w:val="007F7011"/>
    <w:rsid w:val="00800E96"/>
    <w:rsid w:val="0080282E"/>
    <w:rsid w:val="0080390F"/>
    <w:rsid w:val="00803943"/>
    <w:rsid w:val="00806F33"/>
    <w:rsid w:val="008127E3"/>
    <w:rsid w:val="0081456A"/>
    <w:rsid w:val="00816DCC"/>
    <w:rsid w:val="00821E26"/>
    <w:rsid w:val="00822B2E"/>
    <w:rsid w:val="00826C39"/>
    <w:rsid w:val="008271CC"/>
    <w:rsid w:val="008276DE"/>
    <w:rsid w:val="00827899"/>
    <w:rsid w:val="00832E3E"/>
    <w:rsid w:val="00833E52"/>
    <w:rsid w:val="00834F4B"/>
    <w:rsid w:val="00836BB0"/>
    <w:rsid w:val="0084006A"/>
    <w:rsid w:val="0084061D"/>
    <w:rsid w:val="008439F9"/>
    <w:rsid w:val="0084409E"/>
    <w:rsid w:val="00860218"/>
    <w:rsid w:val="0086041A"/>
    <w:rsid w:val="00861BB8"/>
    <w:rsid w:val="00862298"/>
    <w:rsid w:val="00864EFF"/>
    <w:rsid w:val="00870719"/>
    <w:rsid w:val="008708E1"/>
    <w:rsid w:val="008737BF"/>
    <w:rsid w:val="008751AA"/>
    <w:rsid w:val="008752FD"/>
    <w:rsid w:val="0087595E"/>
    <w:rsid w:val="008802FD"/>
    <w:rsid w:val="00884429"/>
    <w:rsid w:val="008876F4"/>
    <w:rsid w:val="008877E2"/>
    <w:rsid w:val="00890B27"/>
    <w:rsid w:val="00893308"/>
    <w:rsid w:val="008A480D"/>
    <w:rsid w:val="008A5DC4"/>
    <w:rsid w:val="008A6781"/>
    <w:rsid w:val="008A6F4A"/>
    <w:rsid w:val="008A7346"/>
    <w:rsid w:val="008A7E20"/>
    <w:rsid w:val="008B2B9F"/>
    <w:rsid w:val="008B2F0F"/>
    <w:rsid w:val="008B5A43"/>
    <w:rsid w:val="008B779A"/>
    <w:rsid w:val="008C1912"/>
    <w:rsid w:val="008C1CCB"/>
    <w:rsid w:val="008C2084"/>
    <w:rsid w:val="008C56D8"/>
    <w:rsid w:val="008C7C1A"/>
    <w:rsid w:val="008D0845"/>
    <w:rsid w:val="008D476C"/>
    <w:rsid w:val="008D5015"/>
    <w:rsid w:val="008D6E5F"/>
    <w:rsid w:val="008D779F"/>
    <w:rsid w:val="008E25DE"/>
    <w:rsid w:val="008E62CD"/>
    <w:rsid w:val="008E6701"/>
    <w:rsid w:val="008F3083"/>
    <w:rsid w:val="008F5ADF"/>
    <w:rsid w:val="008F5C8C"/>
    <w:rsid w:val="0090273A"/>
    <w:rsid w:val="00904618"/>
    <w:rsid w:val="00904DDF"/>
    <w:rsid w:val="00914962"/>
    <w:rsid w:val="00915290"/>
    <w:rsid w:val="0091699D"/>
    <w:rsid w:val="00916D8B"/>
    <w:rsid w:val="00921847"/>
    <w:rsid w:val="009223E4"/>
    <w:rsid w:val="0092569A"/>
    <w:rsid w:val="00925D5B"/>
    <w:rsid w:val="00927629"/>
    <w:rsid w:val="009313AD"/>
    <w:rsid w:val="0093185E"/>
    <w:rsid w:val="0093260D"/>
    <w:rsid w:val="009330DE"/>
    <w:rsid w:val="00933B0B"/>
    <w:rsid w:val="009363FB"/>
    <w:rsid w:val="00940729"/>
    <w:rsid w:val="00940C8C"/>
    <w:rsid w:val="00941060"/>
    <w:rsid w:val="009415EC"/>
    <w:rsid w:val="009433CA"/>
    <w:rsid w:val="00946832"/>
    <w:rsid w:val="00946878"/>
    <w:rsid w:val="0094689C"/>
    <w:rsid w:val="00946A30"/>
    <w:rsid w:val="009537EB"/>
    <w:rsid w:val="00955E60"/>
    <w:rsid w:val="00956EE5"/>
    <w:rsid w:val="00960C63"/>
    <w:rsid w:val="00961368"/>
    <w:rsid w:val="00961601"/>
    <w:rsid w:val="0096218A"/>
    <w:rsid w:val="00962CFC"/>
    <w:rsid w:val="00963B2C"/>
    <w:rsid w:val="00965915"/>
    <w:rsid w:val="00965C4D"/>
    <w:rsid w:val="00966129"/>
    <w:rsid w:val="00966206"/>
    <w:rsid w:val="00971D30"/>
    <w:rsid w:val="00972EBE"/>
    <w:rsid w:val="00974F63"/>
    <w:rsid w:val="009752E7"/>
    <w:rsid w:val="00975D79"/>
    <w:rsid w:val="00975D7B"/>
    <w:rsid w:val="009821AD"/>
    <w:rsid w:val="0098338C"/>
    <w:rsid w:val="009842FE"/>
    <w:rsid w:val="00984F00"/>
    <w:rsid w:val="00993EA9"/>
    <w:rsid w:val="00995A23"/>
    <w:rsid w:val="00996901"/>
    <w:rsid w:val="0099693B"/>
    <w:rsid w:val="009975F0"/>
    <w:rsid w:val="00997968"/>
    <w:rsid w:val="009A01AA"/>
    <w:rsid w:val="009A0511"/>
    <w:rsid w:val="009A081B"/>
    <w:rsid w:val="009A5121"/>
    <w:rsid w:val="009A57EA"/>
    <w:rsid w:val="009A679A"/>
    <w:rsid w:val="009A67C8"/>
    <w:rsid w:val="009A6B5F"/>
    <w:rsid w:val="009B08B5"/>
    <w:rsid w:val="009B48FA"/>
    <w:rsid w:val="009B5E74"/>
    <w:rsid w:val="009B5EEF"/>
    <w:rsid w:val="009B633B"/>
    <w:rsid w:val="009B7023"/>
    <w:rsid w:val="009B78BD"/>
    <w:rsid w:val="009C1898"/>
    <w:rsid w:val="009C3E68"/>
    <w:rsid w:val="009C4813"/>
    <w:rsid w:val="009C50FA"/>
    <w:rsid w:val="009C5547"/>
    <w:rsid w:val="009C67DC"/>
    <w:rsid w:val="009C7907"/>
    <w:rsid w:val="009D06C6"/>
    <w:rsid w:val="009D2F3C"/>
    <w:rsid w:val="009D3932"/>
    <w:rsid w:val="009D4613"/>
    <w:rsid w:val="009E0364"/>
    <w:rsid w:val="009E16E5"/>
    <w:rsid w:val="009E19F7"/>
    <w:rsid w:val="009E1F6C"/>
    <w:rsid w:val="009E2662"/>
    <w:rsid w:val="009E3FDB"/>
    <w:rsid w:val="009E4EA3"/>
    <w:rsid w:val="009E5488"/>
    <w:rsid w:val="009E57B5"/>
    <w:rsid w:val="009F2E2E"/>
    <w:rsid w:val="009F75B4"/>
    <w:rsid w:val="00A04457"/>
    <w:rsid w:val="00A04A51"/>
    <w:rsid w:val="00A168B9"/>
    <w:rsid w:val="00A209E3"/>
    <w:rsid w:val="00A21D7E"/>
    <w:rsid w:val="00A22E0E"/>
    <w:rsid w:val="00A239AD"/>
    <w:rsid w:val="00A26A38"/>
    <w:rsid w:val="00A3055D"/>
    <w:rsid w:val="00A31433"/>
    <w:rsid w:val="00A315A1"/>
    <w:rsid w:val="00A31E94"/>
    <w:rsid w:val="00A34BC1"/>
    <w:rsid w:val="00A3732C"/>
    <w:rsid w:val="00A401DE"/>
    <w:rsid w:val="00A41298"/>
    <w:rsid w:val="00A444E9"/>
    <w:rsid w:val="00A4777F"/>
    <w:rsid w:val="00A47B02"/>
    <w:rsid w:val="00A5005F"/>
    <w:rsid w:val="00A511CF"/>
    <w:rsid w:val="00A521AD"/>
    <w:rsid w:val="00A52939"/>
    <w:rsid w:val="00A53D8C"/>
    <w:rsid w:val="00A5614A"/>
    <w:rsid w:val="00A60CDB"/>
    <w:rsid w:val="00A70637"/>
    <w:rsid w:val="00A70BC4"/>
    <w:rsid w:val="00A70F85"/>
    <w:rsid w:val="00A71973"/>
    <w:rsid w:val="00A74BBC"/>
    <w:rsid w:val="00A756AB"/>
    <w:rsid w:val="00A764D3"/>
    <w:rsid w:val="00A776CE"/>
    <w:rsid w:val="00A81488"/>
    <w:rsid w:val="00A8381D"/>
    <w:rsid w:val="00A8420C"/>
    <w:rsid w:val="00A84694"/>
    <w:rsid w:val="00A87177"/>
    <w:rsid w:val="00A87606"/>
    <w:rsid w:val="00A87E79"/>
    <w:rsid w:val="00A907F0"/>
    <w:rsid w:val="00A909CA"/>
    <w:rsid w:val="00A91232"/>
    <w:rsid w:val="00A91487"/>
    <w:rsid w:val="00A96F70"/>
    <w:rsid w:val="00AA5717"/>
    <w:rsid w:val="00AB24B8"/>
    <w:rsid w:val="00AB46C6"/>
    <w:rsid w:val="00AB5647"/>
    <w:rsid w:val="00AB65E1"/>
    <w:rsid w:val="00AC74D4"/>
    <w:rsid w:val="00AD1094"/>
    <w:rsid w:val="00AD36C2"/>
    <w:rsid w:val="00AD65B5"/>
    <w:rsid w:val="00AD7AC6"/>
    <w:rsid w:val="00AE152F"/>
    <w:rsid w:val="00AE26FF"/>
    <w:rsid w:val="00AE2C1B"/>
    <w:rsid w:val="00AE43C2"/>
    <w:rsid w:val="00AE5F26"/>
    <w:rsid w:val="00AF14E4"/>
    <w:rsid w:val="00AF1CC1"/>
    <w:rsid w:val="00AF3F89"/>
    <w:rsid w:val="00B034D2"/>
    <w:rsid w:val="00B05D0F"/>
    <w:rsid w:val="00B11572"/>
    <w:rsid w:val="00B124B9"/>
    <w:rsid w:val="00B12EA7"/>
    <w:rsid w:val="00B1346F"/>
    <w:rsid w:val="00B1419D"/>
    <w:rsid w:val="00B16F46"/>
    <w:rsid w:val="00B20F6E"/>
    <w:rsid w:val="00B21398"/>
    <w:rsid w:val="00B25DEC"/>
    <w:rsid w:val="00B2723E"/>
    <w:rsid w:val="00B27C32"/>
    <w:rsid w:val="00B30A34"/>
    <w:rsid w:val="00B32F95"/>
    <w:rsid w:val="00B34616"/>
    <w:rsid w:val="00B3513C"/>
    <w:rsid w:val="00B35BDC"/>
    <w:rsid w:val="00B3795D"/>
    <w:rsid w:val="00B47CD6"/>
    <w:rsid w:val="00B52A80"/>
    <w:rsid w:val="00B52B62"/>
    <w:rsid w:val="00B53529"/>
    <w:rsid w:val="00B53CD2"/>
    <w:rsid w:val="00B54C8B"/>
    <w:rsid w:val="00B54E9A"/>
    <w:rsid w:val="00B6176F"/>
    <w:rsid w:val="00B6423E"/>
    <w:rsid w:val="00B65F94"/>
    <w:rsid w:val="00B72F70"/>
    <w:rsid w:val="00B746E0"/>
    <w:rsid w:val="00B80C4A"/>
    <w:rsid w:val="00B82CBB"/>
    <w:rsid w:val="00B83739"/>
    <w:rsid w:val="00B84523"/>
    <w:rsid w:val="00B90AD9"/>
    <w:rsid w:val="00B916F8"/>
    <w:rsid w:val="00B9179D"/>
    <w:rsid w:val="00B91ABF"/>
    <w:rsid w:val="00B9335E"/>
    <w:rsid w:val="00B94465"/>
    <w:rsid w:val="00BA06F7"/>
    <w:rsid w:val="00BA08E3"/>
    <w:rsid w:val="00BA099A"/>
    <w:rsid w:val="00BA52F1"/>
    <w:rsid w:val="00BA6E27"/>
    <w:rsid w:val="00BA78CC"/>
    <w:rsid w:val="00BB0FC3"/>
    <w:rsid w:val="00BB586D"/>
    <w:rsid w:val="00BB7B49"/>
    <w:rsid w:val="00BB7CCE"/>
    <w:rsid w:val="00BC2993"/>
    <w:rsid w:val="00BC558A"/>
    <w:rsid w:val="00BC5B73"/>
    <w:rsid w:val="00BC7240"/>
    <w:rsid w:val="00BC7351"/>
    <w:rsid w:val="00BD2182"/>
    <w:rsid w:val="00BD43B8"/>
    <w:rsid w:val="00BD4451"/>
    <w:rsid w:val="00BD51E2"/>
    <w:rsid w:val="00BD52C9"/>
    <w:rsid w:val="00BD5392"/>
    <w:rsid w:val="00BE0014"/>
    <w:rsid w:val="00BE0CF2"/>
    <w:rsid w:val="00BE20B8"/>
    <w:rsid w:val="00BE6362"/>
    <w:rsid w:val="00BE6D90"/>
    <w:rsid w:val="00BE77BD"/>
    <w:rsid w:val="00BE7E3F"/>
    <w:rsid w:val="00BF08B5"/>
    <w:rsid w:val="00BF2F34"/>
    <w:rsid w:val="00BF51C1"/>
    <w:rsid w:val="00BF56AB"/>
    <w:rsid w:val="00BF5E35"/>
    <w:rsid w:val="00C005AC"/>
    <w:rsid w:val="00C00C6A"/>
    <w:rsid w:val="00C01F4D"/>
    <w:rsid w:val="00C028B5"/>
    <w:rsid w:val="00C02E11"/>
    <w:rsid w:val="00C04D8F"/>
    <w:rsid w:val="00C0521C"/>
    <w:rsid w:val="00C05B69"/>
    <w:rsid w:val="00C05BB8"/>
    <w:rsid w:val="00C060D0"/>
    <w:rsid w:val="00C07C99"/>
    <w:rsid w:val="00C1083A"/>
    <w:rsid w:val="00C10B74"/>
    <w:rsid w:val="00C122A6"/>
    <w:rsid w:val="00C129E2"/>
    <w:rsid w:val="00C13631"/>
    <w:rsid w:val="00C15C4D"/>
    <w:rsid w:val="00C163ED"/>
    <w:rsid w:val="00C16420"/>
    <w:rsid w:val="00C20199"/>
    <w:rsid w:val="00C2021C"/>
    <w:rsid w:val="00C212E8"/>
    <w:rsid w:val="00C236F5"/>
    <w:rsid w:val="00C252E4"/>
    <w:rsid w:val="00C30855"/>
    <w:rsid w:val="00C30957"/>
    <w:rsid w:val="00C3149F"/>
    <w:rsid w:val="00C351BA"/>
    <w:rsid w:val="00C35EC4"/>
    <w:rsid w:val="00C36208"/>
    <w:rsid w:val="00C41A1B"/>
    <w:rsid w:val="00C41EE5"/>
    <w:rsid w:val="00C436EA"/>
    <w:rsid w:val="00C44B28"/>
    <w:rsid w:val="00C46002"/>
    <w:rsid w:val="00C50521"/>
    <w:rsid w:val="00C5068D"/>
    <w:rsid w:val="00C50C45"/>
    <w:rsid w:val="00C51571"/>
    <w:rsid w:val="00C527A6"/>
    <w:rsid w:val="00C57F1D"/>
    <w:rsid w:val="00C60D2D"/>
    <w:rsid w:val="00C6373F"/>
    <w:rsid w:val="00C6425B"/>
    <w:rsid w:val="00C67A1F"/>
    <w:rsid w:val="00C75088"/>
    <w:rsid w:val="00C803EF"/>
    <w:rsid w:val="00C80DDD"/>
    <w:rsid w:val="00C81E76"/>
    <w:rsid w:val="00C848E6"/>
    <w:rsid w:val="00C858B8"/>
    <w:rsid w:val="00C92383"/>
    <w:rsid w:val="00C92870"/>
    <w:rsid w:val="00C94CBC"/>
    <w:rsid w:val="00C95428"/>
    <w:rsid w:val="00C9670B"/>
    <w:rsid w:val="00C97094"/>
    <w:rsid w:val="00CA3036"/>
    <w:rsid w:val="00CA3B4D"/>
    <w:rsid w:val="00CA415D"/>
    <w:rsid w:val="00CA5F0C"/>
    <w:rsid w:val="00CA7FC5"/>
    <w:rsid w:val="00CB0550"/>
    <w:rsid w:val="00CB3344"/>
    <w:rsid w:val="00CC2778"/>
    <w:rsid w:val="00CC3655"/>
    <w:rsid w:val="00CC4681"/>
    <w:rsid w:val="00CC6085"/>
    <w:rsid w:val="00CD0337"/>
    <w:rsid w:val="00CD03A3"/>
    <w:rsid w:val="00CD3970"/>
    <w:rsid w:val="00CD47A9"/>
    <w:rsid w:val="00CD7300"/>
    <w:rsid w:val="00CD775C"/>
    <w:rsid w:val="00CE22BB"/>
    <w:rsid w:val="00CE399B"/>
    <w:rsid w:val="00CE4355"/>
    <w:rsid w:val="00CE685B"/>
    <w:rsid w:val="00CE706C"/>
    <w:rsid w:val="00D02564"/>
    <w:rsid w:val="00D100F9"/>
    <w:rsid w:val="00D10225"/>
    <w:rsid w:val="00D15A42"/>
    <w:rsid w:val="00D222D7"/>
    <w:rsid w:val="00D23167"/>
    <w:rsid w:val="00D24CAC"/>
    <w:rsid w:val="00D25620"/>
    <w:rsid w:val="00D2650C"/>
    <w:rsid w:val="00D2718D"/>
    <w:rsid w:val="00D3243E"/>
    <w:rsid w:val="00D32BA0"/>
    <w:rsid w:val="00D340FC"/>
    <w:rsid w:val="00D35808"/>
    <w:rsid w:val="00D4124B"/>
    <w:rsid w:val="00D45556"/>
    <w:rsid w:val="00D470CF"/>
    <w:rsid w:val="00D56238"/>
    <w:rsid w:val="00D5634A"/>
    <w:rsid w:val="00D65218"/>
    <w:rsid w:val="00D65B32"/>
    <w:rsid w:val="00D6605D"/>
    <w:rsid w:val="00D661EF"/>
    <w:rsid w:val="00D66841"/>
    <w:rsid w:val="00D71915"/>
    <w:rsid w:val="00D71C33"/>
    <w:rsid w:val="00D725E4"/>
    <w:rsid w:val="00D72BEE"/>
    <w:rsid w:val="00D77ECD"/>
    <w:rsid w:val="00D82CD0"/>
    <w:rsid w:val="00D82EF0"/>
    <w:rsid w:val="00D82F7D"/>
    <w:rsid w:val="00D840AF"/>
    <w:rsid w:val="00D86018"/>
    <w:rsid w:val="00D868B3"/>
    <w:rsid w:val="00D86A6F"/>
    <w:rsid w:val="00D90C85"/>
    <w:rsid w:val="00D9177C"/>
    <w:rsid w:val="00D929E1"/>
    <w:rsid w:val="00D92D9E"/>
    <w:rsid w:val="00D932C9"/>
    <w:rsid w:val="00D93C0A"/>
    <w:rsid w:val="00D94C45"/>
    <w:rsid w:val="00DA0CD4"/>
    <w:rsid w:val="00DA0E59"/>
    <w:rsid w:val="00DA5B50"/>
    <w:rsid w:val="00DA64F8"/>
    <w:rsid w:val="00DB0D91"/>
    <w:rsid w:val="00DB3B57"/>
    <w:rsid w:val="00DB56B5"/>
    <w:rsid w:val="00DC46CF"/>
    <w:rsid w:val="00DD0062"/>
    <w:rsid w:val="00DD373E"/>
    <w:rsid w:val="00DD3825"/>
    <w:rsid w:val="00DD4FE6"/>
    <w:rsid w:val="00DD5CB8"/>
    <w:rsid w:val="00DE0397"/>
    <w:rsid w:val="00DE1D35"/>
    <w:rsid w:val="00DF029A"/>
    <w:rsid w:val="00DF1FFE"/>
    <w:rsid w:val="00DF3A03"/>
    <w:rsid w:val="00DF6C07"/>
    <w:rsid w:val="00DF7977"/>
    <w:rsid w:val="00E00286"/>
    <w:rsid w:val="00E034B2"/>
    <w:rsid w:val="00E14015"/>
    <w:rsid w:val="00E164C4"/>
    <w:rsid w:val="00E17343"/>
    <w:rsid w:val="00E17CC3"/>
    <w:rsid w:val="00E20319"/>
    <w:rsid w:val="00E21BBC"/>
    <w:rsid w:val="00E22B43"/>
    <w:rsid w:val="00E23180"/>
    <w:rsid w:val="00E23ED9"/>
    <w:rsid w:val="00E25AD0"/>
    <w:rsid w:val="00E30F7D"/>
    <w:rsid w:val="00E31B14"/>
    <w:rsid w:val="00E35090"/>
    <w:rsid w:val="00E353D4"/>
    <w:rsid w:val="00E3749B"/>
    <w:rsid w:val="00E40434"/>
    <w:rsid w:val="00E41BD9"/>
    <w:rsid w:val="00E42E88"/>
    <w:rsid w:val="00E45F63"/>
    <w:rsid w:val="00E47335"/>
    <w:rsid w:val="00E47512"/>
    <w:rsid w:val="00E50954"/>
    <w:rsid w:val="00E53D63"/>
    <w:rsid w:val="00E54597"/>
    <w:rsid w:val="00E56C84"/>
    <w:rsid w:val="00E57DA7"/>
    <w:rsid w:val="00E60BB6"/>
    <w:rsid w:val="00E613B7"/>
    <w:rsid w:val="00E61623"/>
    <w:rsid w:val="00E62D03"/>
    <w:rsid w:val="00E64EEC"/>
    <w:rsid w:val="00E65BD6"/>
    <w:rsid w:val="00E670C2"/>
    <w:rsid w:val="00E671EB"/>
    <w:rsid w:val="00E67EBD"/>
    <w:rsid w:val="00E724BE"/>
    <w:rsid w:val="00E74544"/>
    <w:rsid w:val="00E749F7"/>
    <w:rsid w:val="00E75412"/>
    <w:rsid w:val="00E7551D"/>
    <w:rsid w:val="00E75A0B"/>
    <w:rsid w:val="00E77EC1"/>
    <w:rsid w:val="00E82295"/>
    <w:rsid w:val="00E832A4"/>
    <w:rsid w:val="00E83E22"/>
    <w:rsid w:val="00E84065"/>
    <w:rsid w:val="00E85A36"/>
    <w:rsid w:val="00E860E9"/>
    <w:rsid w:val="00E86A52"/>
    <w:rsid w:val="00E873E8"/>
    <w:rsid w:val="00E87489"/>
    <w:rsid w:val="00E912E8"/>
    <w:rsid w:val="00E9166C"/>
    <w:rsid w:val="00E93A6A"/>
    <w:rsid w:val="00E94E55"/>
    <w:rsid w:val="00E965E2"/>
    <w:rsid w:val="00E97AB6"/>
    <w:rsid w:val="00E97C0C"/>
    <w:rsid w:val="00EA1CD4"/>
    <w:rsid w:val="00EA45A4"/>
    <w:rsid w:val="00EA5870"/>
    <w:rsid w:val="00EA5DAD"/>
    <w:rsid w:val="00EA6363"/>
    <w:rsid w:val="00EA7B7D"/>
    <w:rsid w:val="00EA7B95"/>
    <w:rsid w:val="00EA7EA1"/>
    <w:rsid w:val="00EB021D"/>
    <w:rsid w:val="00EB0288"/>
    <w:rsid w:val="00EB052E"/>
    <w:rsid w:val="00EB11CD"/>
    <w:rsid w:val="00EB295A"/>
    <w:rsid w:val="00EB3A47"/>
    <w:rsid w:val="00EB4455"/>
    <w:rsid w:val="00EB4AB3"/>
    <w:rsid w:val="00EB4D9C"/>
    <w:rsid w:val="00EB5F82"/>
    <w:rsid w:val="00EB6C85"/>
    <w:rsid w:val="00EB7353"/>
    <w:rsid w:val="00EB75C1"/>
    <w:rsid w:val="00EC1706"/>
    <w:rsid w:val="00EC24DE"/>
    <w:rsid w:val="00EC4F20"/>
    <w:rsid w:val="00EC6CDC"/>
    <w:rsid w:val="00ED0D38"/>
    <w:rsid w:val="00ED19D7"/>
    <w:rsid w:val="00ED2086"/>
    <w:rsid w:val="00ED332F"/>
    <w:rsid w:val="00ED3EDE"/>
    <w:rsid w:val="00ED4CCE"/>
    <w:rsid w:val="00ED540E"/>
    <w:rsid w:val="00ED5BE9"/>
    <w:rsid w:val="00ED6BF0"/>
    <w:rsid w:val="00EE2E05"/>
    <w:rsid w:val="00EE5FAA"/>
    <w:rsid w:val="00EF4FE1"/>
    <w:rsid w:val="00EF5D9E"/>
    <w:rsid w:val="00EF6EF0"/>
    <w:rsid w:val="00EF7266"/>
    <w:rsid w:val="00F00189"/>
    <w:rsid w:val="00F01DE0"/>
    <w:rsid w:val="00F02296"/>
    <w:rsid w:val="00F02629"/>
    <w:rsid w:val="00F03909"/>
    <w:rsid w:val="00F12B0C"/>
    <w:rsid w:val="00F134BD"/>
    <w:rsid w:val="00F143D2"/>
    <w:rsid w:val="00F162B9"/>
    <w:rsid w:val="00F16C7A"/>
    <w:rsid w:val="00F17F1E"/>
    <w:rsid w:val="00F22991"/>
    <w:rsid w:val="00F2447D"/>
    <w:rsid w:val="00F24FEC"/>
    <w:rsid w:val="00F267D5"/>
    <w:rsid w:val="00F2740C"/>
    <w:rsid w:val="00F3115B"/>
    <w:rsid w:val="00F312A2"/>
    <w:rsid w:val="00F33928"/>
    <w:rsid w:val="00F346E1"/>
    <w:rsid w:val="00F35E14"/>
    <w:rsid w:val="00F36F1F"/>
    <w:rsid w:val="00F379F9"/>
    <w:rsid w:val="00F41666"/>
    <w:rsid w:val="00F41E12"/>
    <w:rsid w:val="00F42A52"/>
    <w:rsid w:val="00F44F05"/>
    <w:rsid w:val="00F456B0"/>
    <w:rsid w:val="00F4572B"/>
    <w:rsid w:val="00F45FE6"/>
    <w:rsid w:val="00F47A88"/>
    <w:rsid w:val="00F50EAC"/>
    <w:rsid w:val="00F51401"/>
    <w:rsid w:val="00F5390E"/>
    <w:rsid w:val="00F565D6"/>
    <w:rsid w:val="00F575CF"/>
    <w:rsid w:val="00F62313"/>
    <w:rsid w:val="00F666C2"/>
    <w:rsid w:val="00F66A9A"/>
    <w:rsid w:val="00F675AB"/>
    <w:rsid w:val="00F728B8"/>
    <w:rsid w:val="00F742D8"/>
    <w:rsid w:val="00F76332"/>
    <w:rsid w:val="00F81504"/>
    <w:rsid w:val="00F8563D"/>
    <w:rsid w:val="00F90843"/>
    <w:rsid w:val="00F912A7"/>
    <w:rsid w:val="00F91750"/>
    <w:rsid w:val="00F92B2D"/>
    <w:rsid w:val="00F96C15"/>
    <w:rsid w:val="00FA3DFB"/>
    <w:rsid w:val="00FA42F5"/>
    <w:rsid w:val="00FA559E"/>
    <w:rsid w:val="00FA6EE4"/>
    <w:rsid w:val="00FB0B97"/>
    <w:rsid w:val="00FB1E17"/>
    <w:rsid w:val="00FB2D1E"/>
    <w:rsid w:val="00FB3021"/>
    <w:rsid w:val="00FB7289"/>
    <w:rsid w:val="00FB7680"/>
    <w:rsid w:val="00FC0647"/>
    <w:rsid w:val="00FC1A5B"/>
    <w:rsid w:val="00FC28C6"/>
    <w:rsid w:val="00FC2950"/>
    <w:rsid w:val="00FC53B8"/>
    <w:rsid w:val="00FC5AFF"/>
    <w:rsid w:val="00FC6140"/>
    <w:rsid w:val="00FC6545"/>
    <w:rsid w:val="00FC660D"/>
    <w:rsid w:val="00FC78C3"/>
    <w:rsid w:val="00FD0DE7"/>
    <w:rsid w:val="00FD2F09"/>
    <w:rsid w:val="00FD6B46"/>
    <w:rsid w:val="00FE1470"/>
    <w:rsid w:val="00FE3863"/>
    <w:rsid w:val="00FE459A"/>
    <w:rsid w:val="00FE556C"/>
    <w:rsid w:val="00FE6420"/>
    <w:rsid w:val="00FF4186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C2C25"/>
  <w15:docId w15:val="{403C31D9-0DAE-40E1-BB97-17BD7C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04618"/>
    <w:pPr>
      <w:keepNext/>
      <w:keepLines/>
      <w:numPr>
        <w:numId w:val="1"/>
      </w:numPr>
      <w:spacing w:before="200" w:after="200"/>
      <w:outlineLvl w:val="0"/>
    </w:pPr>
    <w:rPr>
      <w:rFonts w:ascii="Arial" w:eastAsiaTheme="majorEastAsia" w:hAnsi="Arial" w:cstheme="majorBidi"/>
      <w:b/>
      <w:sz w:val="2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425B"/>
    <w:pPr>
      <w:keepNext/>
      <w:keepLines/>
      <w:numPr>
        <w:ilvl w:val="1"/>
        <w:numId w:val="1"/>
      </w:numPr>
      <w:spacing w:before="200" w:after="200" w:line="259" w:lineRule="auto"/>
      <w:ind w:left="578" w:hanging="578"/>
      <w:outlineLvl w:val="1"/>
    </w:pPr>
    <w:rPr>
      <w:rFonts w:ascii="Arial" w:eastAsiaTheme="majorEastAsia" w:hAnsi="Arial" w:cstheme="majorBidi"/>
      <w:b/>
      <w:sz w:val="22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756E8"/>
    <w:pPr>
      <w:keepNext/>
      <w:keepLines/>
      <w:numPr>
        <w:ilvl w:val="2"/>
        <w:numId w:val="1"/>
      </w:numPr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756E8"/>
    <w:pPr>
      <w:keepNext/>
      <w:keepLines/>
      <w:numPr>
        <w:ilvl w:val="3"/>
        <w:numId w:val="1"/>
      </w:numPr>
      <w:spacing w:before="40" w:line="259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4618"/>
    <w:pPr>
      <w:keepNext/>
      <w:keepLines/>
      <w:numPr>
        <w:ilvl w:val="4"/>
        <w:numId w:val="1"/>
      </w:numPr>
      <w:spacing w:before="40" w:line="259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04618"/>
    <w:pPr>
      <w:keepNext/>
      <w:keepLines/>
      <w:numPr>
        <w:ilvl w:val="5"/>
        <w:numId w:val="1"/>
      </w:numPr>
      <w:spacing w:before="40" w:line="259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04618"/>
    <w:pPr>
      <w:keepNext/>
      <w:keepLines/>
      <w:numPr>
        <w:ilvl w:val="6"/>
        <w:numId w:val="1"/>
      </w:numPr>
      <w:spacing w:before="4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04618"/>
    <w:pPr>
      <w:keepNext/>
      <w:keepLines/>
      <w:numPr>
        <w:ilvl w:val="7"/>
        <w:numId w:val="1"/>
      </w:numPr>
      <w:spacing w:before="4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04618"/>
    <w:pPr>
      <w:keepNext/>
      <w:keepLines/>
      <w:numPr>
        <w:ilvl w:val="8"/>
        <w:numId w:val="1"/>
      </w:numPr>
      <w:spacing w:before="4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Colorful List Accent 1,Lista vistosa - Énfasis 11,Colorful List - Accent 11,Guión,BOLA,Estilo 3,Titulo 8,ViÃ±eta 2,Bolita,Viñeta 6,Lista multicolor - Énfasis 11,BOLADEF,Párrafo de lista3,Párrafo de lista21,Bola,Párrafo de lista2"/>
    <w:basedOn w:val="Normal"/>
    <w:link w:val="PrrafodelistaCar"/>
    <w:uiPriority w:val="34"/>
    <w:qFormat/>
    <w:rsid w:val="00962CFC"/>
    <w:pPr>
      <w:spacing w:before="120" w:after="120" w:line="259" w:lineRule="auto"/>
      <w:ind w:left="720"/>
      <w:contextualSpacing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962CF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962CFC"/>
    <w:rPr>
      <w:color w:val="0563C1" w:themeColor="hyperlink"/>
      <w:u w:val="single"/>
    </w:rPr>
  </w:style>
  <w:style w:type="table" w:customStyle="1" w:styleId="Tabladecuadrcula4-nfasis110">
    <w:name w:val="Tabla de cuadrícula 4 - Énfasis 11"/>
    <w:basedOn w:val="Tablanormal"/>
    <w:uiPriority w:val="49"/>
    <w:rsid w:val="00774FB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inespaciado">
    <w:name w:val="No Spacing"/>
    <w:uiPriority w:val="1"/>
    <w:qFormat/>
    <w:rsid w:val="00774FB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2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1">
    <w:name w:val="Tabla de cuadrícula 4 - Énfasis 111"/>
    <w:basedOn w:val="Tablanormal"/>
    <w:next w:val="Tabladecuadrcula4-nfasis11"/>
    <w:uiPriority w:val="49"/>
    <w:rsid w:val="002B51E4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E0C4A"/>
    <w:pPr>
      <w:tabs>
        <w:tab w:val="center" w:pos="4419"/>
        <w:tab w:val="right" w:pos="8838"/>
      </w:tabs>
      <w:spacing w:before="1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E0C4A"/>
  </w:style>
  <w:style w:type="paragraph" w:styleId="Piedepgina">
    <w:name w:val="footer"/>
    <w:basedOn w:val="Normal"/>
    <w:link w:val="PiedepginaCar"/>
    <w:uiPriority w:val="99"/>
    <w:unhideWhenUsed/>
    <w:rsid w:val="003E0C4A"/>
    <w:pPr>
      <w:tabs>
        <w:tab w:val="center" w:pos="4419"/>
        <w:tab w:val="right" w:pos="8838"/>
      </w:tabs>
      <w:spacing w:before="1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0C4A"/>
  </w:style>
  <w:style w:type="table" w:customStyle="1" w:styleId="Tabladecuadrcula4-nfasis112">
    <w:name w:val="Tabla de cuadrícula 4 - Énfasis 112"/>
    <w:basedOn w:val="Tablanormal"/>
    <w:next w:val="Tabladecuadrcula4-nfasis11"/>
    <w:uiPriority w:val="49"/>
    <w:rsid w:val="00B91ABF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Descripcin">
    <w:name w:val="caption"/>
    <w:aliases w:val="A"/>
    <w:basedOn w:val="Normal"/>
    <w:next w:val="Normal"/>
    <w:uiPriority w:val="35"/>
    <w:unhideWhenUsed/>
    <w:qFormat/>
    <w:rsid w:val="0077653A"/>
    <w:pPr>
      <w:spacing w:before="120" w:after="200"/>
      <w:jc w:val="center"/>
    </w:pPr>
    <w:rPr>
      <w:rFonts w:ascii="Arial" w:eastAsiaTheme="minorHAnsi" w:hAnsi="Arial" w:cstheme="minorBidi"/>
      <w:b/>
      <w:iCs/>
      <w:sz w:val="22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04618"/>
    <w:rPr>
      <w:rFonts w:ascii="Arial" w:eastAsiaTheme="majorEastAsia" w:hAnsi="Arial" w:cstheme="majorBidi"/>
      <w:b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D72BEE"/>
    <w:pPr>
      <w:outlineLvl w:val="9"/>
    </w:pPr>
    <w:rPr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D72BEE"/>
    <w:pPr>
      <w:spacing w:before="120" w:after="100" w:line="259" w:lineRule="auto"/>
      <w:ind w:left="220"/>
      <w:jc w:val="both"/>
    </w:pPr>
    <w:rPr>
      <w:rFonts w:ascii="Arial" w:eastAsiaTheme="minorEastAsia" w:hAnsi="Arial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D72BEE"/>
    <w:pPr>
      <w:spacing w:before="120" w:after="100" w:line="259" w:lineRule="auto"/>
      <w:jc w:val="both"/>
    </w:pPr>
    <w:rPr>
      <w:rFonts w:ascii="Arial" w:eastAsiaTheme="minorEastAsia" w:hAnsi="Arial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D72BEE"/>
    <w:pPr>
      <w:spacing w:before="120" w:after="100" w:line="259" w:lineRule="auto"/>
      <w:ind w:left="440"/>
      <w:jc w:val="both"/>
    </w:pPr>
    <w:rPr>
      <w:rFonts w:ascii="Arial" w:eastAsiaTheme="minorEastAsia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D90"/>
    <w:pPr>
      <w:spacing w:before="12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D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0C69"/>
    <w:pPr>
      <w:spacing w:before="100" w:beforeAutospacing="1" w:after="100" w:afterAutospacing="1"/>
      <w:jc w:val="both"/>
    </w:pPr>
  </w:style>
  <w:style w:type="character" w:customStyle="1" w:styleId="PrrafodelistaCar">
    <w:name w:val="Párrafo de lista Car"/>
    <w:aliases w:val="HOJA Car,Colorful List Accent 1 Car,Lista vistosa - Énfasis 11 Car,Colorful List - Accent 11 Car,Guión Car,BOLA Car,Estilo 3 Car,Titulo 8 Car,ViÃ±eta 2 Car,Bolita Car,Viñeta 6 Car,Lista multicolor - Énfasis 11 Car,BOLADEF Car"/>
    <w:link w:val="Prrafodelista"/>
    <w:uiPriority w:val="34"/>
    <w:locked/>
    <w:rsid w:val="0077653A"/>
  </w:style>
  <w:style w:type="character" w:customStyle="1" w:styleId="Ttulo3Car">
    <w:name w:val="Título 3 Car"/>
    <w:basedOn w:val="Fuentedeprrafopredeter"/>
    <w:link w:val="Ttulo3"/>
    <w:uiPriority w:val="9"/>
    <w:rsid w:val="003756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756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gi">
    <w:name w:val="gi"/>
    <w:basedOn w:val="Fuentedeprrafopredeter"/>
    <w:rsid w:val="003756E8"/>
  </w:style>
  <w:style w:type="table" w:customStyle="1" w:styleId="Tabladecuadrcula4-nfasis16">
    <w:name w:val="Tabla de cuadrícula 4 - Énfasis 16"/>
    <w:basedOn w:val="Tablanormal"/>
    <w:next w:val="Tablaconcuadrcula4-nfasis1"/>
    <w:uiPriority w:val="49"/>
    <w:rsid w:val="003756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1">
    <w:name w:val="Grid Table 4 Accent 1"/>
    <w:basedOn w:val="Tablanormal"/>
    <w:uiPriority w:val="49"/>
    <w:rsid w:val="003756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C6425B"/>
    <w:rPr>
      <w:rFonts w:ascii="Arial" w:eastAsiaTheme="majorEastAsia" w:hAnsi="Arial" w:cstheme="majorBidi"/>
      <w:b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46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046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046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046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046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53398"/>
    <w:pPr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3398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3398"/>
    <w:rPr>
      <w:vertAlign w:val="superscript"/>
    </w:rPr>
  </w:style>
  <w:style w:type="table" w:styleId="Tabladelista3-nfasis1">
    <w:name w:val="List Table 3 Accent 1"/>
    <w:basedOn w:val="Tablanormal"/>
    <w:uiPriority w:val="48"/>
    <w:rsid w:val="00D840AF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concuadrcula3-nfasis5">
    <w:name w:val="Grid Table 3 Accent 5"/>
    <w:basedOn w:val="Tablanormal"/>
    <w:uiPriority w:val="48"/>
    <w:rsid w:val="00D840A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4-nfasis5">
    <w:name w:val="Grid Table 4 Accent 5"/>
    <w:basedOn w:val="Tablanormal"/>
    <w:uiPriority w:val="49"/>
    <w:rsid w:val="008B779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B77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79A"/>
    <w:pPr>
      <w:spacing w:before="120" w:after="120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779A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7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779A"/>
    <w:rPr>
      <w:rFonts w:ascii="Arial" w:hAnsi="Arial"/>
      <w:b/>
      <w:bCs/>
      <w:sz w:val="20"/>
      <w:szCs w:val="20"/>
    </w:rPr>
  </w:style>
  <w:style w:type="table" w:styleId="Tablaconcuadrcula5oscura-nfasis1">
    <w:name w:val="Grid Table 5 Dark Accent 1"/>
    <w:basedOn w:val="Tablanormal"/>
    <w:uiPriority w:val="50"/>
    <w:rsid w:val="00E034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abladeilustraciones">
    <w:name w:val="table of figures"/>
    <w:basedOn w:val="Normal"/>
    <w:next w:val="Normal"/>
    <w:uiPriority w:val="99"/>
    <w:unhideWhenUsed/>
    <w:rsid w:val="002F7489"/>
    <w:pPr>
      <w:spacing w:before="120" w:line="259" w:lineRule="auto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table" w:styleId="Tabladelista2-nfasis6">
    <w:name w:val="List Table 2 Accent 6"/>
    <w:basedOn w:val="Tablanormal"/>
    <w:uiPriority w:val="47"/>
    <w:rsid w:val="009D06C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9D06C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ARITZA3">
    <w:name w:val="MARITZA3"/>
    <w:rsid w:val="00C163ED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MS Mincho" w:hAnsi="Times New Roman" w:cs="Times New Roman"/>
      <w:spacing w:val="-2"/>
      <w:sz w:val="20"/>
      <w:szCs w:val="20"/>
      <w:lang w:val="en-US" w:eastAsia="es-ES"/>
    </w:rPr>
  </w:style>
  <w:style w:type="paragraph" w:customStyle="1" w:styleId="Default">
    <w:name w:val="Default"/>
    <w:rsid w:val="00067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5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usuario@concesiondelsisga.com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cesiondelsisg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CA0B068-9B36-4031-9CDE-7838A7B4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LENOVO-H8R2</dc:creator>
  <cp:lastModifiedBy>Jonnathan Arlheyt Gomez Leguizamon</cp:lastModifiedBy>
  <cp:revision>2</cp:revision>
  <cp:lastPrinted>2020-01-07T16:00:00Z</cp:lastPrinted>
  <dcterms:created xsi:type="dcterms:W3CDTF">2020-02-17T16:31:00Z</dcterms:created>
  <dcterms:modified xsi:type="dcterms:W3CDTF">2020-02-17T16:31:00Z</dcterms:modified>
</cp:coreProperties>
</file>